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3D7D45" w:rsidRDefault="00C65AE8" w:rsidP="00C65AE8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1DB6E897" w:rsidR="00C65AE8" w:rsidRPr="003D7D45" w:rsidRDefault="007F0F2E" w:rsidP="00C65AE8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3D7D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2B83" w:rsidRPr="003D7D45">
        <w:rPr>
          <w:rFonts w:ascii="Times New Roman" w:eastAsia="Times New Roman" w:hAnsi="Times New Roman"/>
          <w:b/>
          <w:sz w:val="28"/>
          <w:szCs w:val="28"/>
        </w:rPr>
        <w:t>4</w:t>
      </w:r>
      <w:r w:rsidR="004A0A57" w:rsidRPr="003D7D45">
        <w:rPr>
          <w:rFonts w:ascii="Times New Roman" w:eastAsia="Times New Roman" w:hAnsi="Times New Roman"/>
          <w:b/>
          <w:sz w:val="28"/>
          <w:szCs w:val="28"/>
        </w:rPr>
        <w:t>1</w:t>
      </w:r>
      <w:r w:rsidR="00BE1451" w:rsidRPr="003D7D45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 w:rsidRPr="003D7D45">
        <w:rPr>
          <w:rFonts w:ascii="Times New Roman" w:eastAsia="Times New Roman" w:hAnsi="Times New Roman"/>
          <w:b/>
          <w:sz w:val="28"/>
          <w:szCs w:val="28"/>
        </w:rPr>
        <w:t>2</w:t>
      </w:r>
      <w:r w:rsidR="00053EDC" w:rsidRPr="003D7D45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3D7D4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3A19EEE7" w:rsidR="0013428C" w:rsidRPr="003D7D4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4E7DC3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532B83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4E7DC3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532B83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6159D3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3D7D4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3D7D45" w:rsidRDefault="00C65AE8" w:rsidP="00C65AE8">
      <w:pPr>
        <w:spacing w:after="0" w:line="100" w:lineRule="atLeast"/>
        <w:jc w:val="center"/>
      </w:pPr>
    </w:p>
    <w:p w14:paraId="2A2FBF1C" w14:textId="77777777" w:rsidR="00C65AE8" w:rsidRPr="003D7D4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3D7D45" w:rsidRDefault="00C65AE8" w:rsidP="00C65AE8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3D7D45" w:rsidRDefault="00C65AE8" w:rsidP="0013428C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3D7D4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7D4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3D7D4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7D4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3D7D4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3D7D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C3D8981" w14:textId="77777777" w:rsidR="00291921" w:rsidRPr="003D7D45" w:rsidRDefault="00291921" w:rsidP="00291921">
      <w:pPr>
        <w:spacing w:after="0" w:line="240" w:lineRule="auto"/>
        <w:contextualSpacing/>
        <w:jc w:val="center"/>
      </w:pPr>
      <w:r w:rsidRPr="003D7D45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3FD1023D" w14:textId="77777777" w:rsidR="00291921" w:rsidRPr="003D7D45" w:rsidRDefault="00291921" w:rsidP="00291921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D7D45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5C6877F5" w14:textId="0C4C0A8D" w:rsidR="00053EDC" w:rsidRPr="003D7D45" w:rsidRDefault="00053EDC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C4B159" w14:textId="77777777" w:rsidR="00C65AE8" w:rsidRPr="003D7D4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3D7D4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3D7D45" w:rsidRDefault="00C65AE8" w:rsidP="00C65AE8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3D7D45" w:rsidRDefault="00C65AE8" w:rsidP="00C65AE8">
      <w:pPr>
        <w:spacing w:after="0" w:line="100" w:lineRule="atLeast"/>
        <w:jc w:val="center"/>
      </w:pPr>
      <w:r w:rsidRPr="003D7D4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D7D4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D7D4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3D7D45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3D7D4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3D7D4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3D7D45" w:rsidRDefault="009053B1" w:rsidP="00C65AE8">
      <w:pPr>
        <w:spacing w:after="0" w:line="100" w:lineRule="atLeast"/>
      </w:pPr>
      <w:r w:rsidRPr="003D7D45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3D7D4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3D7D4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3D7D4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3D7D4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3D7D4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6D56953E" w:rsidR="004A0A57" w:rsidRPr="003D7D45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DA85DB7" w14:textId="77777777" w:rsidR="004A0A57" w:rsidRPr="003D7D45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3D7D4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3D7D45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D7D45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3D7D45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D7D45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3D7D45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3D7D45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3D7D45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3D7D45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3D7D45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3D7D45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3D7D45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3D7D45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D7D45">
        <w:rPr>
          <w:rFonts w:ascii="Times New Roman" w:hAnsi="Times New Roman"/>
          <w:sz w:val="18"/>
          <w:szCs w:val="18"/>
        </w:rPr>
        <w:t>Załącznik nr 2</w:t>
      </w:r>
      <w:r w:rsidR="003D10F4" w:rsidRPr="003D7D45">
        <w:rPr>
          <w:rFonts w:ascii="Times New Roman" w:hAnsi="Times New Roman"/>
          <w:sz w:val="18"/>
          <w:szCs w:val="18"/>
        </w:rPr>
        <w:t xml:space="preserve">   </w:t>
      </w:r>
      <w:r w:rsidRPr="003D7D45">
        <w:rPr>
          <w:rFonts w:ascii="Times New Roman" w:hAnsi="Times New Roman"/>
          <w:sz w:val="18"/>
          <w:szCs w:val="18"/>
        </w:rPr>
        <w:t xml:space="preserve"> - </w:t>
      </w:r>
      <w:r w:rsidR="00C65AE8" w:rsidRPr="003D7D45">
        <w:rPr>
          <w:rFonts w:ascii="Times New Roman" w:hAnsi="Times New Roman"/>
          <w:sz w:val="18"/>
          <w:szCs w:val="18"/>
        </w:rPr>
        <w:t>Informacja</w:t>
      </w:r>
      <w:r w:rsidR="00C65AE8" w:rsidRPr="003D7D4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D7D45">
        <w:rPr>
          <w:rFonts w:ascii="Times New Roman" w:hAnsi="Times New Roman"/>
          <w:sz w:val="18"/>
          <w:szCs w:val="18"/>
        </w:rPr>
        <w:t>o</w:t>
      </w:r>
      <w:r w:rsidR="00C65AE8" w:rsidRPr="003D7D4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D7D45">
        <w:rPr>
          <w:rFonts w:ascii="Times New Roman" w:hAnsi="Times New Roman"/>
          <w:sz w:val="18"/>
          <w:szCs w:val="18"/>
        </w:rPr>
        <w:t>kwalifikacjach</w:t>
      </w:r>
      <w:r w:rsidR="00C65AE8" w:rsidRPr="003D7D4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D7D45">
        <w:rPr>
          <w:rFonts w:ascii="Times New Roman" w:hAnsi="Times New Roman"/>
          <w:sz w:val="18"/>
          <w:szCs w:val="18"/>
        </w:rPr>
        <w:t>zawodowych</w:t>
      </w:r>
      <w:r w:rsidRPr="003D7D45">
        <w:rPr>
          <w:rFonts w:ascii="Times New Roman" w:eastAsia="Arial" w:hAnsi="Times New Roman"/>
          <w:sz w:val="18"/>
          <w:szCs w:val="18"/>
        </w:rPr>
        <w:t>;</w:t>
      </w:r>
    </w:p>
    <w:p w14:paraId="6061E70E" w14:textId="7FD77A89" w:rsidR="00291921" w:rsidRPr="003D7D45" w:rsidRDefault="00291921" w:rsidP="0029192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D7D45">
        <w:rPr>
          <w:rFonts w:ascii="Times New Roman" w:eastAsia="Times New Roman" w:hAnsi="Times New Roman"/>
          <w:sz w:val="18"/>
          <w:szCs w:val="18"/>
        </w:rPr>
        <w:t>Załączniki nr 3 – 3.</w:t>
      </w:r>
      <w:r w:rsidR="00283BF6" w:rsidRPr="003D7D45">
        <w:rPr>
          <w:rFonts w:ascii="Times New Roman" w:eastAsia="Times New Roman" w:hAnsi="Times New Roman"/>
          <w:sz w:val="18"/>
          <w:szCs w:val="18"/>
        </w:rPr>
        <w:t>9</w:t>
      </w:r>
      <w:r w:rsidR="0004751F" w:rsidRPr="003D7D45">
        <w:rPr>
          <w:rFonts w:ascii="Times New Roman" w:eastAsia="Times New Roman" w:hAnsi="Times New Roman"/>
          <w:sz w:val="18"/>
          <w:szCs w:val="18"/>
        </w:rPr>
        <w:t>.</w:t>
      </w:r>
      <w:r w:rsidRPr="003D7D45">
        <w:rPr>
          <w:rFonts w:ascii="Times New Roman" w:eastAsia="Times New Roman" w:hAnsi="Times New Roman"/>
          <w:sz w:val="18"/>
          <w:szCs w:val="18"/>
        </w:rPr>
        <w:t xml:space="preserve"> - Wzory umów dla zakresów:  III.1 – III.</w:t>
      </w:r>
      <w:r w:rsidR="002072F6" w:rsidRPr="003D7D45">
        <w:rPr>
          <w:rFonts w:ascii="Times New Roman" w:eastAsia="Times New Roman" w:hAnsi="Times New Roman"/>
          <w:sz w:val="18"/>
          <w:szCs w:val="18"/>
        </w:rPr>
        <w:t>16</w:t>
      </w:r>
      <w:r w:rsidRPr="003D7D45">
        <w:rPr>
          <w:rFonts w:ascii="Times New Roman" w:eastAsia="Times New Roman" w:hAnsi="Times New Roman"/>
          <w:sz w:val="18"/>
          <w:szCs w:val="18"/>
        </w:rPr>
        <w:t>.</w:t>
      </w:r>
    </w:p>
    <w:p w14:paraId="356334A3" w14:textId="26E9E1F9" w:rsidR="00CB0411" w:rsidRPr="003D7D45" w:rsidRDefault="00CB0411" w:rsidP="00291921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466553F3" w14:textId="77777777" w:rsidR="006A0B4D" w:rsidRPr="003D7D45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Pr="003D7D45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Pr="003D7D45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328E1CE" w14:textId="77777777" w:rsidR="004A0A57" w:rsidRPr="003D7D45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2993C79" w14:textId="77777777" w:rsidR="004A0A57" w:rsidRPr="003D7D45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9596EE" w14:textId="77777777" w:rsidR="004A0A57" w:rsidRPr="003D7D45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219C5CF" w14:textId="77777777" w:rsidR="004A0A57" w:rsidRPr="003D7D45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72C25B5" w14:textId="77777777" w:rsidR="004A0A57" w:rsidRPr="003D7D45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E24DC90" w14:textId="469559C0" w:rsidR="005C7D74" w:rsidRPr="003D7D45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D7D45">
        <w:rPr>
          <w:rFonts w:ascii="Times New Roman" w:eastAsia="Times New Roman" w:hAnsi="Times New Roman"/>
          <w:b/>
        </w:rPr>
        <w:t>Gdynia,</w:t>
      </w:r>
      <w:r w:rsidR="00822F2F" w:rsidRPr="003D7D45">
        <w:rPr>
          <w:rFonts w:ascii="Times New Roman" w:eastAsia="Times New Roman" w:hAnsi="Times New Roman"/>
          <w:b/>
        </w:rPr>
        <w:t xml:space="preserve"> </w:t>
      </w:r>
      <w:r w:rsidR="00291921" w:rsidRPr="003D7D45">
        <w:rPr>
          <w:rFonts w:ascii="Times New Roman" w:eastAsia="Times New Roman" w:hAnsi="Times New Roman"/>
          <w:b/>
        </w:rPr>
        <w:t>2</w:t>
      </w:r>
      <w:r w:rsidR="00532B83" w:rsidRPr="003D7D45">
        <w:rPr>
          <w:rFonts w:ascii="Times New Roman" w:eastAsia="Times New Roman" w:hAnsi="Times New Roman"/>
          <w:b/>
        </w:rPr>
        <w:t>7</w:t>
      </w:r>
      <w:r w:rsidR="00291921" w:rsidRPr="003D7D45">
        <w:rPr>
          <w:rFonts w:ascii="Times New Roman" w:eastAsia="Times New Roman" w:hAnsi="Times New Roman"/>
          <w:b/>
        </w:rPr>
        <w:t xml:space="preserve"> </w:t>
      </w:r>
      <w:r w:rsidR="00532B83" w:rsidRPr="003D7D45">
        <w:rPr>
          <w:rFonts w:ascii="Times New Roman" w:eastAsia="Times New Roman" w:hAnsi="Times New Roman"/>
          <w:b/>
        </w:rPr>
        <w:t>wrzesień</w:t>
      </w:r>
      <w:r w:rsidR="004A0A57" w:rsidRPr="003D7D45">
        <w:rPr>
          <w:rFonts w:ascii="Times New Roman" w:eastAsia="Times New Roman" w:hAnsi="Times New Roman"/>
          <w:b/>
        </w:rPr>
        <w:t xml:space="preserve"> </w:t>
      </w:r>
      <w:r w:rsidR="00822F2F" w:rsidRPr="003D7D45">
        <w:rPr>
          <w:rFonts w:ascii="Times New Roman" w:eastAsia="Times New Roman" w:hAnsi="Times New Roman"/>
          <w:b/>
        </w:rPr>
        <w:t>202</w:t>
      </w:r>
      <w:r w:rsidR="00053EDC" w:rsidRPr="003D7D45">
        <w:rPr>
          <w:rFonts w:ascii="Times New Roman" w:eastAsia="Times New Roman" w:hAnsi="Times New Roman"/>
          <w:b/>
        </w:rPr>
        <w:t>1</w:t>
      </w:r>
      <w:r w:rsidR="00544AE2" w:rsidRPr="003D7D45">
        <w:rPr>
          <w:rFonts w:ascii="Times New Roman" w:eastAsia="Times New Roman" w:hAnsi="Times New Roman"/>
          <w:b/>
        </w:rPr>
        <w:t xml:space="preserve"> r.</w:t>
      </w:r>
    </w:p>
    <w:p w14:paraId="4A7302C0" w14:textId="77777777" w:rsidR="00C65AE8" w:rsidRPr="003D7D45" w:rsidRDefault="00C65AE8" w:rsidP="00C65AE8">
      <w:pPr>
        <w:spacing w:after="0" w:line="240" w:lineRule="auto"/>
        <w:rPr>
          <w:sz w:val="20"/>
          <w:szCs w:val="20"/>
        </w:rPr>
      </w:pP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3D7D4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3D7D4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3D7D4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D7D4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D7D4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3D7D4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D7D4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3D7D4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D7D4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3D7D4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3D7D4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3D7D4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1F739E6" w:rsidR="00C65AE8" w:rsidRPr="003D7D4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3D7D45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3D7D45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3D7D45">
        <w:rPr>
          <w:rFonts w:ascii="Times New Roman" w:eastAsia="Times New Roman" w:hAnsi="Times New Roman"/>
          <w:sz w:val="20"/>
          <w:szCs w:val="20"/>
        </w:rPr>
        <w:t>t</w:t>
      </w:r>
      <w:r w:rsidR="001706CC" w:rsidRPr="003D7D45">
        <w:rPr>
          <w:rFonts w:ascii="Times New Roman" w:eastAsia="Times New Roman" w:hAnsi="Times New Roman"/>
          <w:sz w:val="20"/>
          <w:szCs w:val="20"/>
        </w:rPr>
        <w:t>.</w:t>
      </w:r>
      <w:r w:rsidR="00F96B21" w:rsidRPr="003D7D45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3D7D45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3D7D45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3D7D45">
        <w:rPr>
          <w:rFonts w:ascii="Times New Roman" w:eastAsia="Times New Roman" w:hAnsi="Times New Roman"/>
          <w:sz w:val="20"/>
          <w:szCs w:val="20"/>
        </w:rPr>
        <w:t>2</w:t>
      </w:r>
      <w:r w:rsidR="007D4963" w:rsidRPr="003D7D45">
        <w:rPr>
          <w:rFonts w:ascii="Times New Roman" w:eastAsia="Times New Roman" w:hAnsi="Times New Roman"/>
          <w:sz w:val="20"/>
          <w:szCs w:val="20"/>
        </w:rPr>
        <w:t>1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3D7D45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3D7D45">
        <w:rPr>
          <w:rFonts w:ascii="Times New Roman" w:eastAsia="Times New Roman" w:hAnsi="Times New Roman"/>
          <w:sz w:val="20"/>
          <w:szCs w:val="20"/>
        </w:rPr>
        <w:t>poz.</w:t>
      </w:r>
      <w:r w:rsidR="00862A04" w:rsidRPr="003D7D45">
        <w:rPr>
          <w:rFonts w:ascii="Times New Roman" w:eastAsia="Times New Roman" w:hAnsi="Times New Roman"/>
          <w:sz w:val="20"/>
          <w:szCs w:val="20"/>
        </w:rPr>
        <w:t xml:space="preserve"> </w:t>
      </w:r>
      <w:r w:rsidR="00094F8C" w:rsidRPr="003D7D45">
        <w:rPr>
          <w:rFonts w:ascii="Times New Roman" w:eastAsia="Times New Roman" w:hAnsi="Times New Roman"/>
          <w:sz w:val="20"/>
          <w:szCs w:val="20"/>
        </w:rPr>
        <w:t>711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ze zm.)</w:t>
      </w:r>
      <w:r w:rsidR="00862A04" w:rsidRPr="003D7D45">
        <w:rPr>
          <w:rFonts w:ascii="Times New Roman" w:eastAsia="Times New Roman" w:hAnsi="Times New Roman"/>
          <w:sz w:val="20"/>
          <w:szCs w:val="20"/>
        </w:rPr>
        <w:t>.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3D7D4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3D7D4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5BE75819" w:rsidR="00053EDC" w:rsidRPr="003D7D45" w:rsidRDefault="00053EDC" w:rsidP="00C7212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Przedmiotem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konkursu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jest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świadczeń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zdrowotnych</w:t>
      </w:r>
      <w:r w:rsidRPr="003D7D45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3D7D45">
        <w:rPr>
          <w:rFonts w:ascii="Times New Roman" w:hAnsi="Times New Roman"/>
          <w:sz w:val="20"/>
          <w:szCs w:val="20"/>
        </w:rPr>
        <w:t xml:space="preserve">dla 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D7D4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C72129" w:rsidRPr="003D7D4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C72129" w:rsidRPr="003D7D4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C72129"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="00C72129" w:rsidRPr="003D7D45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3D7D4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3D7D45">
        <w:rPr>
          <w:rFonts w:ascii="Times New Roman" w:hAnsi="Times New Roman"/>
          <w:bCs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552B92DE" w14:textId="27C66644" w:rsidR="004E7DC3" w:rsidRPr="003D7D45" w:rsidRDefault="004E7DC3" w:rsidP="00C7212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8F8685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653063AD" w14:textId="519392AE" w:rsidR="00532B83" w:rsidRPr="003D7D45" w:rsidRDefault="00532B83" w:rsidP="00532B8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Chorób Wewnętrznych, Gastroenterologii i Geriatrii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C6CC4BC" w14:textId="13FAEB1C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>800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440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h.</w:t>
      </w:r>
    </w:p>
    <w:p w14:paraId="43C40E74" w14:textId="77777777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536B4DC8" w14:textId="77777777" w:rsidR="00532B83" w:rsidRPr="003D7D45" w:rsidRDefault="00532B83" w:rsidP="00532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693E319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286320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96F9A8E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Urologii – ordynacja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dyżury pod telefonem, świadczenie usług w ramach przyjazdu na wezwanie oraz praca w Poradni przyszpitalnej.</w:t>
      </w:r>
    </w:p>
    <w:p w14:paraId="46781B23" w14:textId="2DC45303" w:rsidR="00532B83" w:rsidRPr="003D7D45" w:rsidRDefault="00532B83" w:rsidP="00532B8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Urologii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>w zakresie ordynacji</w:t>
      </w:r>
      <w:r w:rsidR="00D05C0F" w:rsidRPr="003D7D45">
        <w:rPr>
          <w:rFonts w:ascii="Times New Roman" w:hAnsi="Times New Roman"/>
          <w:bCs/>
          <w:sz w:val="20"/>
          <w:szCs w:val="20"/>
        </w:rPr>
        <w:t xml:space="preserve"> i</w:t>
      </w:r>
      <w:r w:rsidRPr="003D7D45">
        <w:rPr>
          <w:rFonts w:ascii="Times New Roman" w:hAnsi="Times New Roman"/>
          <w:bCs/>
          <w:sz w:val="20"/>
          <w:szCs w:val="20"/>
        </w:rPr>
        <w:t xml:space="preserve"> dyżurów pod telefonem, świadczenie usług w ramach przyjazdu na wezwanie oraz praca w Poradni przyszpitalnej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8B5ED8D" w14:textId="3B348D3E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160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h.,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88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h.</w:t>
      </w:r>
    </w:p>
    <w:p w14:paraId="4666F9E9" w14:textId="77777777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78E489E" w14:textId="77777777" w:rsidR="00532B83" w:rsidRPr="003D7D45" w:rsidRDefault="00532B83" w:rsidP="00532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9890633" w14:textId="0803C92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4883FC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BFB518" w14:textId="148D3F8A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Neurologii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z Oddziałem Udarowym – ordynacja i dyżury.</w:t>
      </w:r>
    </w:p>
    <w:p w14:paraId="58754AED" w14:textId="62430CC0" w:rsidR="00532B83" w:rsidRPr="003D7D45" w:rsidRDefault="00532B83" w:rsidP="00532B8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Neurologii </w:t>
      </w:r>
      <w:r w:rsidRPr="003D7D45">
        <w:rPr>
          <w:rFonts w:ascii="Times New Roman" w:hAnsi="Times New Roman"/>
          <w:bCs/>
          <w:sz w:val="20"/>
          <w:szCs w:val="20"/>
        </w:rPr>
        <w:br/>
        <w:t>z Oddziałem Udarowym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26C8482E" w14:textId="7EEC5CBA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>176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6C85DDA2" w14:textId="77777777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66947048" w14:textId="77777777" w:rsidR="00532B83" w:rsidRPr="003D7D45" w:rsidRDefault="00532B83" w:rsidP="00532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7A471AA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9344B7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C00902" w14:textId="0375A102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Oddziale Pediatrii oraz SOR Pediatrycznym – ordynacja i dyżury.</w:t>
      </w:r>
    </w:p>
    <w:p w14:paraId="32B99682" w14:textId="457E71EF" w:rsidR="00532B83" w:rsidRPr="003D7D45" w:rsidRDefault="00532B83" w:rsidP="00532B8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Pediatrii oraz SOR Pediatrycznym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4CFBA91" w14:textId="04C95074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480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h.,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264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h.</w:t>
      </w:r>
    </w:p>
    <w:p w14:paraId="00350F24" w14:textId="77777777" w:rsidR="00532B83" w:rsidRPr="003D7D45" w:rsidRDefault="00532B83" w:rsidP="00532B8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0E928FFA" w14:textId="77777777" w:rsidR="00532B83" w:rsidRPr="003D7D45" w:rsidRDefault="00532B83" w:rsidP="00532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3265431" w14:textId="07E0B749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2E41FAB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07893B2" w14:textId="594F7655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w Oddziałach Pediatrii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Neonatologii – konsultowanie w zakresie kardiologii dziecięcej i opisy EKG.</w:t>
      </w:r>
    </w:p>
    <w:p w14:paraId="14E8B51F" w14:textId="77777777" w:rsidR="00CD0F05" w:rsidRPr="003D7D45" w:rsidRDefault="00CD0F05" w:rsidP="00CD0F0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Pediatrii i Oddziale Neonatologii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3E7914F1" w14:textId="45FFE4EA" w:rsidR="00CD0F05" w:rsidRPr="003D7D45" w:rsidRDefault="00CD0F05" w:rsidP="00CD0F0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 zgodnie z zapotrzebowaniem. </w:t>
      </w:r>
      <w:r w:rsidR="00A92767" w:rsidRPr="00A92767">
        <w:rPr>
          <w:rFonts w:ascii="Times New Roman" w:eastAsia="Times New Roman" w:hAnsi="Times New Roman"/>
          <w:sz w:val="20"/>
          <w:szCs w:val="20"/>
          <w:u w:val="single"/>
        </w:rPr>
        <w:t>Przyjmujący zamówienie zobowiązany będzie do wykonywania świadczeń nie rzadziej niż 3 razy w miesiącu.</w:t>
      </w:r>
    </w:p>
    <w:p w14:paraId="4625419C" w14:textId="77777777" w:rsidR="00CD0F05" w:rsidRPr="003D7D45" w:rsidRDefault="00CD0F05" w:rsidP="00CD0F0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E52D245" w14:textId="65980A37" w:rsidR="00CD0F05" w:rsidRPr="003D7D45" w:rsidRDefault="00CD0F05" w:rsidP="00CD0F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87B7FF5" w14:textId="6A595750" w:rsidR="00CD0F05" w:rsidRPr="003D7D45" w:rsidRDefault="00CD0F05" w:rsidP="00CD0F0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C700D6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977F52C" w14:textId="58C9AF8C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Onkologicznej – ordynacja i dyżury.</w:t>
      </w:r>
    </w:p>
    <w:p w14:paraId="294631E6" w14:textId="46336763" w:rsidR="00CD0F05" w:rsidRPr="003D7D45" w:rsidRDefault="00CD0F05" w:rsidP="00CD0F0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Chirurgii Ogólnej </w:t>
      </w:r>
      <w:r w:rsidRPr="003D7D45">
        <w:rPr>
          <w:rFonts w:ascii="Times New Roman" w:hAnsi="Times New Roman"/>
          <w:bCs/>
          <w:sz w:val="20"/>
          <w:szCs w:val="20"/>
        </w:rPr>
        <w:br/>
        <w:t>i Onkologicznej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4F51748" w14:textId="55CFB3F0" w:rsidR="00CD0F05" w:rsidRPr="003D7D45" w:rsidRDefault="00CD0F05" w:rsidP="00CD0F0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>480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>264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498AC6A6" w14:textId="77777777" w:rsidR="00CD0F05" w:rsidRPr="003D7D45" w:rsidRDefault="00CD0F05" w:rsidP="00CD0F0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 bądź inny czas określony uzgodniony przez Strony, nie krótszy niż 3 miesiące począwszy od dnia podpisania umowy po prawomocnym rozstrzygnięciu konkursu.</w:t>
      </w:r>
    </w:p>
    <w:p w14:paraId="6BF3AF8F" w14:textId="77777777" w:rsidR="00CD0F05" w:rsidRPr="003D7D45" w:rsidRDefault="00CD0F05" w:rsidP="00CD0F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C60666D" w14:textId="7EA2F84E" w:rsidR="00CD0F05" w:rsidRPr="003D7D45" w:rsidRDefault="00CD0F05" w:rsidP="00CD0F0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A05743F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4977DD" w14:textId="35DEC3B3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III.7. Udzielanie świadczeń zdrowotnych w ramach kontraktu lekarskiego w zakresie czynności lekarza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w Oddziale Anestezjologii i Intensywnej Terapii - ordynacja i/lub dyżury.</w:t>
      </w:r>
    </w:p>
    <w:p w14:paraId="1726998D" w14:textId="198C6E92" w:rsidR="009A2555" w:rsidRPr="003D7D45" w:rsidRDefault="009A2555" w:rsidP="000F635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Anestezjologii </w:t>
      </w:r>
      <w:r w:rsidR="002072F6" w:rsidRPr="003D7D45">
        <w:rPr>
          <w:rFonts w:ascii="Times New Roman" w:hAnsi="Times New Roman"/>
          <w:bCs/>
          <w:sz w:val="20"/>
          <w:szCs w:val="20"/>
        </w:rPr>
        <w:br/>
      </w:r>
      <w:r w:rsidRPr="003D7D45">
        <w:rPr>
          <w:rFonts w:ascii="Times New Roman" w:hAnsi="Times New Roman"/>
          <w:bCs/>
          <w:sz w:val="20"/>
          <w:szCs w:val="20"/>
        </w:rPr>
        <w:t>i Intensywnej Terapii</w:t>
      </w:r>
      <w:r w:rsidR="0086478A" w:rsidRPr="003D7D45">
        <w:rPr>
          <w:rFonts w:ascii="Times New Roman" w:hAnsi="Times New Roman"/>
          <w:bCs/>
          <w:sz w:val="20"/>
          <w:szCs w:val="20"/>
        </w:rPr>
        <w:t xml:space="preserve"> w zakresie ordynacji i/lub dyżurów</w:t>
      </w:r>
      <w:r w:rsidRPr="003D7D45">
        <w:rPr>
          <w:rFonts w:ascii="Times New Roman" w:hAnsi="Times New Roman"/>
          <w:bCs/>
          <w:sz w:val="20"/>
          <w:szCs w:val="20"/>
        </w:rPr>
        <w:t>, w lokalizacji przy ul.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D7D45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3D7D45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3EDD8592" w14:textId="3DDB2BC5" w:rsidR="009A2555" w:rsidRPr="003D7D45" w:rsidRDefault="009A2555" w:rsidP="000F635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320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h, w zakresie dyżurów pulą </w:t>
      </w:r>
      <w:r w:rsidR="001154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176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h.</w:t>
      </w:r>
    </w:p>
    <w:p w14:paraId="535A1997" w14:textId="77777777" w:rsidR="009A2555" w:rsidRPr="003D7D45" w:rsidRDefault="009A2555" w:rsidP="009A2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429490BE" w14:textId="14CCC031" w:rsidR="009A2555" w:rsidRPr="003D7D45" w:rsidRDefault="009A2555" w:rsidP="009A25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 w:rsidR="000F635F" w:rsidRPr="003D7D45">
        <w:rPr>
          <w:rFonts w:ascii="Times New Roman" w:hAnsi="Times New Roman"/>
          <w:bCs/>
          <w:sz w:val="20"/>
          <w:szCs w:val="20"/>
        </w:rPr>
        <w:t>.2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881AF86" w14:textId="77777777" w:rsidR="009A2555" w:rsidRPr="003D7D45" w:rsidRDefault="009A2555" w:rsidP="009A2555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885778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0904592" w14:textId="23173B00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III.8. Udzielanie świadczeń zdrowotnych w ramach kontraktu lekarskiego w Oddziale Anestezjologii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Intensywnej Terapii - wykonywanie angiografii naczyń mózgowych w celu stwierdzenia trwałego, nieodwracalnego ustania czynności mózgu.</w:t>
      </w:r>
    </w:p>
    <w:p w14:paraId="0C7BD894" w14:textId="653B61F1" w:rsidR="000F635F" w:rsidRPr="003D7D45" w:rsidRDefault="000F635F" w:rsidP="000F635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lekarza  - wykonywanie angiografii naczyń mózgowych w celu stwierdzenia trwałego, nieodwracalnego ustania czynności mózgu w Oddziale Anestezjologii i Intensywnej Terapii, w lokalizacji przy ul.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D7D45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3D7D45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322952F6" w14:textId="76607D3B" w:rsidR="005E0253" w:rsidRPr="003D7D45" w:rsidRDefault="005E0253" w:rsidP="000F635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preferuje udzielenie zamówienia jednemu lekarzowi zgodnie z zapotrzebowaniem.</w:t>
      </w:r>
    </w:p>
    <w:p w14:paraId="0918A2F9" w14:textId="77777777" w:rsidR="000F635F" w:rsidRPr="003D7D45" w:rsidRDefault="000F635F" w:rsidP="000F635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130E488" w14:textId="0DF5D3F9" w:rsidR="000F635F" w:rsidRPr="003D7D45" w:rsidRDefault="000F635F" w:rsidP="000F63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3.3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BBBE01E" w14:textId="77777777" w:rsidR="000F635F" w:rsidRPr="003D7D45" w:rsidRDefault="000F635F" w:rsidP="000F635F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5B7FFB4" w14:textId="77777777" w:rsidR="000F635F" w:rsidRPr="003D7D45" w:rsidRDefault="000F635F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1D5B186" w14:textId="670E346C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22127F" w:rsidRPr="003D7D45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Położnictwa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– ordynacja i dyżury.</w:t>
      </w:r>
    </w:p>
    <w:p w14:paraId="2C4554A3" w14:textId="69219A3B" w:rsidR="0086478A" w:rsidRPr="003D7D45" w:rsidRDefault="0086478A" w:rsidP="0086478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C6091B" w:rsidRPr="003D7D45">
        <w:rPr>
          <w:rFonts w:ascii="Times New Roman" w:hAnsi="Times New Roman"/>
          <w:bCs/>
          <w:sz w:val="20"/>
          <w:szCs w:val="20"/>
        </w:rPr>
        <w:t>y</w:t>
      </w:r>
      <w:r w:rsidRPr="003D7D45">
        <w:rPr>
          <w:rFonts w:ascii="Times New Roman" w:hAnsi="Times New Roman"/>
          <w:bCs/>
          <w:sz w:val="20"/>
          <w:szCs w:val="20"/>
        </w:rPr>
        <w:t xml:space="preserve"> w Oddziale Położnictwa </w:t>
      </w:r>
      <w:r w:rsidRPr="003D7D45">
        <w:rPr>
          <w:rFonts w:ascii="Times New Roman" w:hAnsi="Times New Roman"/>
          <w:bCs/>
          <w:sz w:val="20"/>
          <w:szCs w:val="20"/>
        </w:rPr>
        <w:br/>
        <w:t>i Ginekologii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ACCC55B" w14:textId="1E97BD81" w:rsidR="0086478A" w:rsidRPr="003D7D45" w:rsidRDefault="0086478A" w:rsidP="008647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6091B" w:rsidRPr="003D7D45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średniomiesięcznie: w zakresie ordynacji pulą  </w:t>
      </w:r>
      <w:r w:rsidR="008F5B2A" w:rsidRPr="003D7D45"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8F5B2A" w:rsidRPr="003D7D45">
        <w:rPr>
          <w:rFonts w:ascii="Times New Roman" w:eastAsia="Times New Roman" w:hAnsi="Times New Roman"/>
          <w:sz w:val="20"/>
          <w:szCs w:val="20"/>
          <w:u w:val="single"/>
        </w:rPr>
        <w:t>176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1CBC3397" w14:textId="77777777" w:rsidR="0086478A" w:rsidRPr="003D7D45" w:rsidRDefault="0086478A" w:rsidP="008647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B13E152" w14:textId="77777777" w:rsidR="0086478A" w:rsidRPr="003D7D45" w:rsidRDefault="0086478A" w:rsidP="008647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6C3B00A" w14:textId="44B81334" w:rsidR="0086478A" w:rsidRPr="003D7D45" w:rsidRDefault="0086478A" w:rsidP="0086478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E085F09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727370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C35B5E" w14:textId="01BC7234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Okulistyki – przeprowadzanie procedur z zakresu witrektomii.</w:t>
      </w:r>
    </w:p>
    <w:p w14:paraId="7B2630FD" w14:textId="0CE25B7B" w:rsidR="0086478A" w:rsidRPr="003D7D45" w:rsidRDefault="0086478A" w:rsidP="0086478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Okulistyki - przeprowadzanie procedur z zakresu witrektomii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033249DB" w14:textId="6EB146C7" w:rsidR="0086478A" w:rsidRPr="003D7D45" w:rsidRDefault="0086478A" w:rsidP="0086478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lekarzowi. </w:t>
      </w:r>
    </w:p>
    <w:p w14:paraId="3B48186C" w14:textId="77777777" w:rsidR="0086478A" w:rsidRPr="003D7D45" w:rsidRDefault="0086478A" w:rsidP="0086478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57DDB41D" w14:textId="2C9466F0" w:rsidR="0086478A" w:rsidRPr="003D7D45" w:rsidRDefault="0086478A" w:rsidP="008647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4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F5394F3" w14:textId="77777777" w:rsidR="0086478A" w:rsidRPr="003D7D45" w:rsidRDefault="0086478A" w:rsidP="0086478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894EA28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E7E589" w14:textId="0962B8AD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Kardiologii i Angiologii Interwencyjnej – procedury z zakresu elektrofizjologii, elektrofizjologii zakończonej ablacją.</w:t>
      </w:r>
    </w:p>
    <w:p w14:paraId="6520BDF8" w14:textId="1AA66FAF" w:rsidR="005E0253" w:rsidRPr="003D7D45" w:rsidRDefault="005E0253" w:rsidP="005E02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Kardiologii i Angiologii Interwencyjnej – procedury z zakresu elektrofizjologii, elektrofizjologii zakończonej ablacją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3424BB78" w14:textId="77777777" w:rsidR="005E0253" w:rsidRPr="003D7D45" w:rsidRDefault="005E0253" w:rsidP="005E025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lekarzowi. </w:t>
      </w:r>
    </w:p>
    <w:p w14:paraId="0038C569" w14:textId="77777777" w:rsidR="005E0253" w:rsidRPr="003D7D45" w:rsidRDefault="005E0253" w:rsidP="005E025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CFA0651" w14:textId="602CB48E" w:rsidR="005E0253" w:rsidRPr="003D7D45" w:rsidRDefault="005E0253" w:rsidP="005E02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5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39EFB6F" w14:textId="3ED11B9B" w:rsidR="005E0253" w:rsidRPr="003D7D45" w:rsidRDefault="005E0253" w:rsidP="005E02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25D8CEA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9F3C62C" w14:textId="3E4CC20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Oddziale Kardiologii i Angiologii Interwencyjnej / Blok Operacyjny  – w zakresie programu usuwania uszkodzonych, zainfekowanych lub niepotrzebnych elektrod z serca pacjentów z wszczepionymi stymulatorami, kardiowerterami, urządzeniami </w:t>
      </w:r>
      <w:proofErr w:type="spellStart"/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resynchronizującymi</w:t>
      </w:r>
      <w:proofErr w:type="spellEnd"/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B6E56BC" w14:textId="043F79A7" w:rsidR="005E0253" w:rsidRPr="003D7D45" w:rsidRDefault="005E0253" w:rsidP="005E02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Kardiologii i Angiologii Interwencyjnej / Blok Operacyjny – w zakresie programu usuwania uszkodzonych, zainfekowanych lub niepotrzebnych elektrod z serca pacjentów z wszczepionymi stymulatorami, kardiowerterami, urządzeniami </w:t>
      </w:r>
      <w:proofErr w:type="spellStart"/>
      <w:r w:rsidRPr="003D7D45">
        <w:rPr>
          <w:rFonts w:ascii="Times New Roman" w:hAnsi="Times New Roman"/>
          <w:bCs/>
          <w:sz w:val="20"/>
          <w:szCs w:val="20"/>
        </w:rPr>
        <w:t>resynchronizującymi</w:t>
      </w:r>
      <w:proofErr w:type="spellEnd"/>
      <w:r w:rsidRPr="003D7D45">
        <w:rPr>
          <w:rFonts w:ascii="Times New Roman" w:hAnsi="Times New Roman"/>
          <w:bCs/>
          <w:sz w:val="20"/>
          <w:szCs w:val="20"/>
        </w:rPr>
        <w:t xml:space="preserve">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</w:t>
      </w:r>
      <w:r w:rsidR="00C6091B" w:rsidRPr="003D7D45">
        <w:rPr>
          <w:rFonts w:ascii="Times New Roman" w:hAnsi="Times New Roman"/>
          <w:bCs/>
          <w:sz w:val="20"/>
          <w:szCs w:val="20"/>
        </w:rPr>
        <w:br/>
      </w:r>
      <w:r w:rsidRPr="003D7D45">
        <w:rPr>
          <w:rFonts w:ascii="Times New Roman" w:hAnsi="Times New Roman"/>
          <w:bCs/>
          <w:sz w:val="20"/>
          <w:szCs w:val="20"/>
        </w:rPr>
        <w:t xml:space="preserve">z zapotrzebowaniem ustalonym przez Udzielającego zamówienia. </w:t>
      </w:r>
    </w:p>
    <w:p w14:paraId="330248DC" w14:textId="77777777" w:rsidR="005E0253" w:rsidRPr="003D7D45" w:rsidRDefault="005E0253" w:rsidP="005E025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lekarzowi. </w:t>
      </w:r>
    </w:p>
    <w:p w14:paraId="79B1DC3C" w14:textId="77777777" w:rsidR="005E0253" w:rsidRPr="003D7D45" w:rsidRDefault="005E0253" w:rsidP="005E025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75AF278" w14:textId="5B0CAE3D" w:rsidR="005E0253" w:rsidRPr="003D7D45" w:rsidRDefault="005E0253" w:rsidP="005E02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6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80665AB" w14:textId="122ABFEE" w:rsidR="00532B83" w:rsidRPr="003D7D45" w:rsidRDefault="005E0253" w:rsidP="005E02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D11D326" w14:textId="77777777" w:rsidR="00C6091B" w:rsidRPr="003D7D45" w:rsidRDefault="00C6091B" w:rsidP="005E02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77293E" w14:textId="54121288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Kardiologii i Angiologii Interwencyjnej / Blok Operacyjny – w zakresie realizacji wszczepienia podskórnego kardiowertera-defibrylatora (S-ICD) - (procedura 37.947 ICD- 9).</w:t>
      </w:r>
    </w:p>
    <w:p w14:paraId="05E3DFB4" w14:textId="2299074B" w:rsidR="00C6091B" w:rsidRPr="003D7D45" w:rsidRDefault="00C6091B" w:rsidP="00C6091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lekarza w Oddziale Kardiologii i Angiologii Interwencyjnej / Blok Operacyjny – w zakresie realizacji wszczepienia podskórnego kardiowertera-defibrylatora (S-ICD) - (procedura 37.947 ICD- 9)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</w:t>
      </w:r>
      <w:r w:rsidRPr="003D7D45">
        <w:rPr>
          <w:rFonts w:ascii="Times New Roman" w:hAnsi="Times New Roman"/>
          <w:bCs/>
          <w:sz w:val="20"/>
          <w:szCs w:val="20"/>
        </w:rPr>
        <w:br/>
        <w:t xml:space="preserve">z zapotrzebowaniem ustalonym przez Udzielającego zamówienia. </w:t>
      </w:r>
    </w:p>
    <w:p w14:paraId="1209BEB5" w14:textId="77777777" w:rsidR="00C6091B" w:rsidRPr="003D7D45" w:rsidRDefault="00C6091B" w:rsidP="00C6091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lekarzowi. </w:t>
      </w:r>
    </w:p>
    <w:p w14:paraId="1AE5CFB7" w14:textId="77777777" w:rsidR="00C6091B" w:rsidRPr="003D7D45" w:rsidRDefault="00C6091B" w:rsidP="00C6091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D5E6E87" w14:textId="6198D0A0" w:rsidR="00C6091B" w:rsidRPr="003D7D45" w:rsidRDefault="00C6091B" w:rsidP="00C609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7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AC32316" w14:textId="77777777" w:rsidR="00C6091B" w:rsidRPr="003D7D45" w:rsidRDefault="00C6091B" w:rsidP="00C6091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E75D403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9536289" w14:textId="2AE964A2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Kardiologii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br/>
        <w:t>i Angiologii Interwencyjnej – dyżury.</w:t>
      </w:r>
    </w:p>
    <w:p w14:paraId="51CC3D31" w14:textId="77777777" w:rsidR="009A2555" w:rsidRPr="003D7D45" w:rsidRDefault="009A2555" w:rsidP="009A2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Kardiologii i Angiologii Interwencyjnej w zakresie dyżurów,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23545A6B" w14:textId="79E50F12" w:rsidR="009A2555" w:rsidRPr="003D7D45" w:rsidRDefault="009A2555" w:rsidP="009A2555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dyżurów pulą  </w:t>
      </w:r>
      <w:r w:rsidR="003D7D45" w:rsidRPr="003D7D45">
        <w:rPr>
          <w:rFonts w:ascii="Times New Roman" w:eastAsia="Times New Roman" w:hAnsi="Times New Roman"/>
          <w:sz w:val="20"/>
          <w:szCs w:val="20"/>
          <w:u w:val="single"/>
        </w:rPr>
        <w:t>128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761D77A3" w14:textId="77777777" w:rsidR="009A2555" w:rsidRPr="003D7D45" w:rsidRDefault="009A2555" w:rsidP="009A2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63838DF7" w14:textId="3CDA73CD" w:rsidR="009A2555" w:rsidRPr="003D7D45" w:rsidRDefault="009A2555" w:rsidP="009A25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48EA3058" w14:textId="77777777" w:rsidR="009A2555" w:rsidRPr="003D7D45" w:rsidRDefault="009A2555" w:rsidP="009A255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EF80DBE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34020C" w14:textId="11AEF312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przez lekarzy specjalistów medycyny ratunkowej w Szpitalnym Oddziale Ratunkowym  - ordynacja i/lub dyżury.</w:t>
      </w:r>
    </w:p>
    <w:p w14:paraId="62C8B0B5" w14:textId="77777777" w:rsidR="006C0414" w:rsidRPr="003D7D45" w:rsidRDefault="006C0414" w:rsidP="006C041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specjalistów medycyny ratunkowej w Szpitalnym Oddziale Ratunkowym w zakresie ordynacji i/lub dyżurów,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82FF309" w14:textId="5FD947AD" w:rsidR="006C0414" w:rsidRPr="003D7D45" w:rsidRDefault="006C0414" w:rsidP="006C041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3D7D45" w:rsidRPr="003D7D45"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</w:p>
    <w:p w14:paraId="728B6D98" w14:textId="54DA0DE1" w:rsidR="006C0414" w:rsidRPr="003D7D45" w:rsidRDefault="006C0414" w:rsidP="006C041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D7D45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3D7D45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3D7D45" w:rsidRPr="003D7D45">
        <w:rPr>
          <w:rFonts w:ascii="Times New Roman" w:hAnsi="Times New Roman"/>
          <w:b/>
          <w:bCs/>
          <w:sz w:val="20"/>
          <w:szCs w:val="20"/>
          <w:u w:val="single"/>
        </w:rPr>
        <w:t>32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 godziny</w:t>
      </w:r>
      <w:r w:rsidRPr="003D7D45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9F84B70" w14:textId="77777777" w:rsidR="006C0414" w:rsidRPr="003D7D45" w:rsidRDefault="006C0414" w:rsidP="006C041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5730530" w14:textId="16077783" w:rsidR="006C0414" w:rsidRPr="003D7D45" w:rsidRDefault="006C0414" w:rsidP="006C04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8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9E073D5" w14:textId="589B0C28" w:rsidR="006C0414" w:rsidRPr="003D7D45" w:rsidRDefault="006C0414" w:rsidP="006C041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5F3F5FE6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4ED6B8" w14:textId="101D54AF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52954" w:rsidRPr="003D7D45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Szpitalnym Oddziale Ratunkowym  - ordynacja i/lub dyżury.</w:t>
      </w:r>
    </w:p>
    <w:p w14:paraId="0F49B7A0" w14:textId="77777777" w:rsidR="008F06F9" w:rsidRPr="003D7D45" w:rsidRDefault="008F06F9" w:rsidP="008F06F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Szpitalnym Oddziale Ratunkowym w zakresie ordynacji i/lub dyżurów,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A163737" w14:textId="22380601" w:rsidR="008F06F9" w:rsidRPr="003D7D45" w:rsidRDefault="008F06F9" w:rsidP="008F06F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3D7D45"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1024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h.</w:t>
      </w:r>
    </w:p>
    <w:p w14:paraId="6150F466" w14:textId="37FBC8F8" w:rsidR="008F06F9" w:rsidRPr="003D7D45" w:rsidRDefault="008F06F9" w:rsidP="008F06F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lastRenderedPageBreak/>
        <w:t xml:space="preserve">Udzielający zamówienie zastrzega, że </w:t>
      </w:r>
      <w:r w:rsidRPr="003D7D45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3D7D45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3D7D45" w:rsidRPr="003D7D45">
        <w:rPr>
          <w:rFonts w:ascii="Times New Roman" w:hAnsi="Times New Roman"/>
          <w:b/>
          <w:bCs/>
          <w:sz w:val="20"/>
          <w:szCs w:val="20"/>
          <w:u w:val="single"/>
        </w:rPr>
        <w:t>32</w:t>
      </w:r>
      <w:r w:rsidRPr="003D7D45">
        <w:rPr>
          <w:rFonts w:ascii="Times New Roman" w:hAnsi="Times New Roman"/>
          <w:b/>
          <w:bCs/>
          <w:sz w:val="20"/>
          <w:szCs w:val="20"/>
          <w:u w:val="single"/>
        </w:rPr>
        <w:t xml:space="preserve"> godziny</w:t>
      </w:r>
      <w:r w:rsidRPr="003D7D45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9BCC877" w14:textId="77777777" w:rsidR="008F06F9" w:rsidRPr="003D7D45" w:rsidRDefault="008F06F9" w:rsidP="008F06F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5A636E25" w14:textId="473E6245" w:rsidR="008F06F9" w:rsidRPr="003D7D45" w:rsidRDefault="008F06F9" w:rsidP="008F06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283BF6" w:rsidRPr="003D7D45">
        <w:rPr>
          <w:rFonts w:ascii="Times New Roman" w:hAnsi="Times New Roman"/>
          <w:bCs/>
          <w:sz w:val="20"/>
          <w:szCs w:val="20"/>
        </w:rPr>
        <w:t>9</w:t>
      </w:r>
      <w:r w:rsidR="005F4B85" w:rsidRPr="003D7D45">
        <w:rPr>
          <w:rFonts w:ascii="Times New Roman" w:hAnsi="Times New Roman"/>
          <w:bCs/>
          <w:sz w:val="20"/>
          <w:szCs w:val="20"/>
        </w:rPr>
        <w:t>.</w:t>
      </w:r>
      <w:r w:rsidRPr="003D7D4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49A1AD2" w14:textId="33857774" w:rsidR="008F06F9" w:rsidRPr="003D7D45" w:rsidRDefault="008F06F9" w:rsidP="008F06F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7490145A" w14:textId="77777777" w:rsidR="00532B83" w:rsidRPr="003D7D45" w:rsidRDefault="00532B83" w:rsidP="00532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4E012B" w14:textId="77777777" w:rsidR="00532B83" w:rsidRPr="003D7D45" w:rsidRDefault="00532B83" w:rsidP="00C7212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FA880F" w14:textId="390C9287" w:rsidR="00576DFA" w:rsidRPr="003D7D45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OD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3D7D45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wykonywanie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świadczeń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zdrowotnych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mogą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składać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podmioty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wykonujące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leczniczą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lub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osoby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się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lang w:eastAsia="pl-PL"/>
        </w:rPr>
        <w:t>nabyciem</w:t>
      </w:r>
      <w:r w:rsidRPr="003D7D4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D7D4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D7D4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1D9364F3" w:rsidR="008412F7" w:rsidRPr="003D7D45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D7D45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D7D45">
        <w:rPr>
          <w:rFonts w:ascii="Times New Roman" w:hAnsi="Times New Roman"/>
          <w:sz w:val="20"/>
          <w:szCs w:val="20"/>
        </w:rPr>
        <w:t>t</w:t>
      </w:r>
      <w:r w:rsidR="001706CC" w:rsidRPr="003D7D45">
        <w:rPr>
          <w:rFonts w:ascii="Times New Roman" w:hAnsi="Times New Roman"/>
          <w:sz w:val="20"/>
          <w:szCs w:val="20"/>
        </w:rPr>
        <w:t>.</w:t>
      </w:r>
      <w:r w:rsidRPr="003D7D45">
        <w:rPr>
          <w:rFonts w:ascii="Times New Roman" w:hAnsi="Times New Roman"/>
          <w:sz w:val="20"/>
          <w:szCs w:val="20"/>
        </w:rPr>
        <w:t>j</w:t>
      </w:r>
      <w:proofErr w:type="spellEnd"/>
      <w:r w:rsidRPr="003D7D45">
        <w:rPr>
          <w:rFonts w:ascii="Times New Roman" w:hAnsi="Times New Roman"/>
          <w:sz w:val="20"/>
          <w:szCs w:val="20"/>
        </w:rPr>
        <w:t>. Dz.U.</w:t>
      </w:r>
      <w:r w:rsidR="001706CC" w:rsidRPr="003D7D45">
        <w:rPr>
          <w:rFonts w:ascii="Times New Roman" w:hAnsi="Times New Roman"/>
          <w:sz w:val="20"/>
          <w:szCs w:val="20"/>
        </w:rPr>
        <w:t xml:space="preserve"> z </w:t>
      </w:r>
      <w:r w:rsidRPr="003D7D45">
        <w:rPr>
          <w:rFonts w:ascii="Times New Roman" w:hAnsi="Times New Roman"/>
          <w:sz w:val="20"/>
          <w:szCs w:val="20"/>
        </w:rPr>
        <w:t>20</w:t>
      </w:r>
      <w:r w:rsidR="006A0B4D" w:rsidRPr="003D7D45">
        <w:rPr>
          <w:rFonts w:ascii="Times New Roman" w:hAnsi="Times New Roman"/>
          <w:sz w:val="20"/>
          <w:szCs w:val="20"/>
        </w:rPr>
        <w:t>2</w:t>
      </w:r>
      <w:r w:rsidR="00094F8C" w:rsidRPr="003D7D45">
        <w:rPr>
          <w:rFonts w:ascii="Times New Roman" w:hAnsi="Times New Roman"/>
          <w:sz w:val="20"/>
          <w:szCs w:val="20"/>
        </w:rPr>
        <w:t>1</w:t>
      </w:r>
      <w:r w:rsidR="001706CC" w:rsidRPr="003D7D45">
        <w:rPr>
          <w:rFonts w:ascii="Times New Roman" w:hAnsi="Times New Roman"/>
          <w:sz w:val="20"/>
          <w:szCs w:val="20"/>
        </w:rPr>
        <w:t xml:space="preserve"> r.,</w:t>
      </w:r>
      <w:r w:rsidRPr="003D7D45">
        <w:rPr>
          <w:rFonts w:ascii="Times New Roman" w:hAnsi="Times New Roman"/>
          <w:sz w:val="20"/>
          <w:szCs w:val="20"/>
        </w:rPr>
        <w:t xml:space="preserve"> poz. </w:t>
      </w:r>
      <w:r w:rsidR="00094F8C" w:rsidRPr="003D7D45">
        <w:rPr>
          <w:rFonts w:ascii="Times New Roman" w:hAnsi="Times New Roman"/>
          <w:sz w:val="20"/>
          <w:szCs w:val="20"/>
        </w:rPr>
        <w:t>711</w:t>
      </w:r>
      <w:r w:rsidRPr="003D7D45">
        <w:rPr>
          <w:rFonts w:ascii="Times New Roman" w:hAnsi="Times New Roman"/>
          <w:sz w:val="20"/>
          <w:szCs w:val="20"/>
        </w:rPr>
        <w:t xml:space="preserve"> ze zm.) </w:t>
      </w:r>
      <w:r w:rsidRPr="003D7D45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D7D45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D7D45">
        <w:rPr>
          <w:rFonts w:ascii="Times New Roman" w:hAnsi="Times New Roman"/>
          <w:sz w:val="20"/>
          <w:szCs w:val="20"/>
        </w:rPr>
        <w:t>t</w:t>
      </w:r>
      <w:r w:rsidR="001706CC" w:rsidRPr="003D7D45">
        <w:rPr>
          <w:rFonts w:ascii="Times New Roman" w:hAnsi="Times New Roman"/>
          <w:sz w:val="20"/>
          <w:szCs w:val="20"/>
        </w:rPr>
        <w:t>.</w:t>
      </w:r>
      <w:r w:rsidRPr="003D7D45">
        <w:rPr>
          <w:rFonts w:ascii="Times New Roman" w:hAnsi="Times New Roman"/>
          <w:sz w:val="20"/>
          <w:szCs w:val="20"/>
        </w:rPr>
        <w:t>j</w:t>
      </w:r>
      <w:proofErr w:type="spellEnd"/>
      <w:r w:rsidRPr="003D7D45">
        <w:rPr>
          <w:rFonts w:ascii="Times New Roman" w:hAnsi="Times New Roman"/>
          <w:sz w:val="20"/>
          <w:szCs w:val="20"/>
        </w:rPr>
        <w:t>. Dz.U.</w:t>
      </w:r>
      <w:r w:rsidR="001706CC" w:rsidRPr="003D7D45">
        <w:rPr>
          <w:rFonts w:ascii="Times New Roman" w:hAnsi="Times New Roman"/>
          <w:sz w:val="20"/>
          <w:szCs w:val="20"/>
        </w:rPr>
        <w:t xml:space="preserve"> z </w:t>
      </w:r>
      <w:r w:rsidRPr="003D7D45">
        <w:rPr>
          <w:rFonts w:ascii="Times New Roman" w:hAnsi="Times New Roman"/>
          <w:sz w:val="20"/>
          <w:szCs w:val="20"/>
        </w:rPr>
        <w:t>20</w:t>
      </w:r>
      <w:r w:rsidR="006A0B4D" w:rsidRPr="003D7D45">
        <w:rPr>
          <w:rFonts w:ascii="Times New Roman" w:hAnsi="Times New Roman"/>
          <w:sz w:val="20"/>
          <w:szCs w:val="20"/>
        </w:rPr>
        <w:t>2</w:t>
      </w:r>
      <w:r w:rsidR="00094F8C" w:rsidRPr="003D7D45">
        <w:rPr>
          <w:rFonts w:ascii="Times New Roman" w:hAnsi="Times New Roman"/>
          <w:sz w:val="20"/>
          <w:szCs w:val="20"/>
        </w:rPr>
        <w:t>1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="001706CC" w:rsidRPr="003D7D45">
        <w:rPr>
          <w:rFonts w:ascii="Times New Roman" w:hAnsi="Times New Roman"/>
          <w:sz w:val="20"/>
          <w:szCs w:val="20"/>
        </w:rPr>
        <w:t xml:space="preserve">r., </w:t>
      </w:r>
      <w:r w:rsidRPr="003D7D45">
        <w:rPr>
          <w:rFonts w:ascii="Times New Roman" w:hAnsi="Times New Roman"/>
          <w:sz w:val="20"/>
          <w:szCs w:val="20"/>
        </w:rPr>
        <w:t xml:space="preserve">poz. </w:t>
      </w:r>
      <w:r w:rsidR="00094F8C" w:rsidRPr="003D7D45">
        <w:rPr>
          <w:rFonts w:ascii="Times New Roman" w:hAnsi="Times New Roman"/>
          <w:sz w:val="20"/>
          <w:szCs w:val="20"/>
        </w:rPr>
        <w:t>711</w:t>
      </w:r>
      <w:r w:rsidRPr="003D7D45">
        <w:rPr>
          <w:rFonts w:ascii="Times New Roman" w:hAnsi="Times New Roman"/>
          <w:sz w:val="20"/>
          <w:szCs w:val="20"/>
        </w:rPr>
        <w:t xml:space="preserve"> ze zm.),</w:t>
      </w:r>
    </w:p>
    <w:p w14:paraId="5F5E7563" w14:textId="53642065" w:rsidR="008412F7" w:rsidRPr="003D7D45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D7D45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3D7D45">
        <w:rPr>
          <w:rFonts w:ascii="Times New Roman" w:hAnsi="Times New Roman"/>
          <w:sz w:val="20"/>
          <w:szCs w:val="20"/>
        </w:rPr>
        <w:t xml:space="preserve"> z </w:t>
      </w:r>
      <w:r w:rsidRPr="003D7D45">
        <w:rPr>
          <w:rFonts w:ascii="Times New Roman" w:hAnsi="Times New Roman"/>
          <w:sz w:val="20"/>
          <w:szCs w:val="20"/>
        </w:rPr>
        <w:t>20</w:t>
      </w:r>
      <w:r w:rsidR="006A0B4D" w:rsidRPr="003D7D45">
        <w:rPr>
          <w:rFonts w:ascii="Times New Roman" w:hAnsi="Times New Roman"/>
          <w:sz w:val="20"/>
          <w:szCs w:val="20"/>
        </w:rPr>
        <w:t>2</w:t>
      </w:r>
      <w:r w:rsidR="00094F8C" w:rsidRPr="003D7D45">
        <w:rPr>
          <w:rFonts w:ascii="Times New Roman" w:hAnsi="Times New Roman"/>
          <w:sz w:val="20"/>
          <w:szCs w:val="20"/>
        </w:rPr>
        <w:t>1</w:t>
      </w:r>
      <w:r w:rsidR="001706CC" w:rsidRPr="003D7D45">
        <w:rPr>
          <w:rFonts w:ascii="Times New Roman" w:hAnsi="Times New Roman"/>
          <w:sz w:val="20"/>
          <w:szCs w:val="20"/>
        </w:rPr>
        <w:t xml:space="preserve"> r.,</w:t>
      </w:r>
      <w:r w:rsidRPr="003D7D45">
        <w:rPr>
          <w:rFonts w:ascii="Times New Roman" w:hAnsi="Times New Roman"/>
          <w:sz w:val="20"/>
          <w:szCs w:val="20"/>
        </w:rPr>
        <w:t xml:space="preserve"> poz. </w:t>
      </w:r>
      <w:r w:rsidR="00094F8C" w:rsidRPr="003D7D45">
        <w:rPr>
          <w:rFonts w:ascii="Times New Roman" w:hAnsi="Times New Roman"/>
          <w:sz w:val="20"/>
          <w:szCs w:val="20"/>
        </w:rPr>
        <w:t>711</w:t>
      </w:r>
      <w:r w:rsidRPr="003D7D45">
        <w:rPr>
          <w:rFonts w:ascii="Times New Roman" w:hAnsi="Times New Roman"/>
          <w:sz w:val="20"/>
          <w:szCs w:val="20"/>
        </w:rPr>
        <w:t xml:space="preserve"> ze zm.),</w:t>
      </w:r>
    </w:p>
    <w:p w14:paraId="45CA2DCF" w14:textId="77777777" w:rsidR="008412F7" w:rsidRPr="003D7D45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D7D45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5E26B685" w:rsidR="006A0B4D" w:rsidRPr="003D7D45" w:rsidRDefault="008412F7" w:rsidP="004A0A5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D7D45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D7D45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r w:rsidR="00B916E9" w:rsidRPr="003D7D45">
        <w:rPr>
          <w:rFonts w:ascii="Times New Roman" w:hAnsi="Times New Roman"/>
          <w:bCs/>
          <w:sz w:val="20"/>
          <w:szCs w:val="20"/>
          <w:u w:val="single"/>
        </w:rPr>
        <w:t>oraz</w:t>
      </w:r>
      <w:r w:rsidR="004A0A57" w:rsidRPr="003D7D45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20A0D47E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1. </w:t>
      </w:r>
      <w:r w:rsidRPr="003D7D45">
        <w:rPr>
          <w:rFonts w:ascii="Times New Roman" w:hAnsi="Times New Roman"/>
          <w:bCs/>
          <w:sz w:val="20"/>
          <w:szCs w:val="20"/>
        </w:rPr>
        <w:t xml:space="preserve">- tytuł specjalisty </w:t>
      </w:r>
      <w:r w:rsidRPr="003D7D45">
        <w:rPr>
          <w:rFonts w:ascii="Times New Roman" w:hAnsi="Times New Roman"/>
          <w:sz w:val="20"/>
          <w:szCs w:val="20"/>
        </w:rPr>
        <w:t>w dziedzinie chorób wewnętrznych</w:t>
      </w:r>
      <w:r w:rsidRPr="003D7D45">
        <w:rPr>
          <w:rFonts w:ascii="Times New Roman" w:hAnsi="Times New Roman"/>
          <w:bCs/>
          <w:sz w:val="20"/>
          <w:szCs w:val="20"/>
        </w:rPr>
        <w:t>;</w:t>
      </w:r>
    </w:p>
    <w:p w14:paraId="55049EB8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2.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urologii;</w:t>
      </w:r>
    </w:p>
    <w:p w14:paraId="2D49D47C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III.3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neurologii;</w:t>
      </w:r>
    </w:p>
    <w:p w14:paraId="04695225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III.4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pediatrii;</w:t>
      </w:r>
    </w:p>
    <w:p w14:paraId="578118A7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III.5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kardiologii dziecięcej;</w:t>
      </w:r>
    </w:p>
    <w:p w14:paraId="0E9B95E3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III.6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chirurgii ogólnej lub chirurgii onkologicznej;</w:t>
      </w:r>
    </w:p>
    <w:p w14:paraId="01D1E96E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III.7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anestezjologii i intensywnej terapii</w:t>
      </w:r>
      <w:r w:rsidRPr="003D7D45">
        <w:rPr>
          <w:rFonts w:ascii="Times New Roman" w:hAnsi="Times New Roman"/>
          <w:b/>
          <w:sz w:val="20"/>
          <w:szCs w:val="20"/>
        </w:rPr>
        <w:t xml:space="preserve">, </w:t>
      </w:r>
      <w:r w:rsidRPr="003D7D45">
        <w:rPr>
          <w:rFonts w:ascii="Times New Roman" w:hAnsi="Times New Roman"/>
          <w:sz w:val="20"/>
          <w:szCs w:val="20"/>
        </w:rPr>
        <w:t xml:space="preserve">lub w </w:t>
      </w:r>
      <w:r w:rsidRPr="003D7D45">
        <w:rPr>
          <w:rFonts w:ascii="Times New Roman" w:hAnsi="Times New Roman"/>
          <w:bCs/>
          <w:sz w:val="20"/>
          <w:szCs w:val="20"/>
        </w:rPr>
        <w:t>trakcie specjalizacji w dziedzinie anestezjologii i intensywnej terapii (tj. minimum drugi rok specjalizacji);</w:t>
      </w:r>
    </w:p>
    <w:p w14:paraId="6CF4CAC5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III.8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sz w:val="20"/>
          <w:szCs w:val="20"/>
        </w:rPr>
        <w:t xml:space="preserve">tytuł specjalisty w dziedzinie radiodiagnostyki lub tytuł specjalisty z zakresu radiologii i diagnostyki obrazowej; </w:t>
      </w:r>
    </w:p>
    <w:p w14:paraId="0613CF0C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 xml:space="preserve">dla zakresu 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>III.9 -</w:t>
      </w:r>
      <w:r w:rsidRPr="003D7D45">
        <w:rPr>
          <w:rFonts w:ascii="Times New Roman" w:hAnsi="Times New Roman"/>
          <w:bCs/>
          <w:sz w:val="20"/>
          <w:szCs w:val="20"/>
        </w:rPr>
        <w:t xml:space="preserve"> tytuł specjalisty w dziedzinie położnictwa i ginekologii;</w:t>
      </w:r>
    </w:p>
    <w:p w14:paraId="40FAC3EB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III.10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3D7D45">
        <w:rPr>
          <w:rFonts w:ascii="Times New Roman" w:hAnsi="Times New Roman"/>
          <w:bCs/>
          <w:sz w:val="20"/>
          <w:szCs w:val="20"/>
        </w:rPr>
        <w:t xml:space="preserve"> tytuł specjalisty w dziedzinie okulistyki;</w:t>
      </w:r>
    </w:p>
    <w:p w14:paraId="431343F8" w14:textId="77777777" w:rsidR="002072F6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III.11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.; </w:t>
      </w:r>
      <w:r w:rsidRPr="003D7D45">
        <w:rPr>
          <w:rFonts w:ascii="Times New Roman" w:hAnsi="Times New Roman"/>
          <w:b/>
          <w:sz w:val="20"/>
          <w:szCs w:val="20"/>
        </w:rPr>
        <w:t>III.12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.; III.13.; </w:t>
      </w:r>
      <w:r w:rsidRPr="003D7D45">
        <w:rPr>
          <w:rFonts w:ascii="Times New Roman" w:hAnsi="Times New Roman"/>
          <w:b/>
          <w:sz w:val="20"/>
          <w:szCs w:val="20"/>
        </w:rPr>
        <w:t>III.14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kardiologii;</w:t>
      </w:r>
    </w:p>
    <w:p w14:paraId="6F296116" w14:textId="55235816" w:rsidR="00D4716D" w:rsidRPr="003D7D45" w:rsidRDefault="002072F6" w:rsidP="00283BF6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dla zakresu III.15</w:t>
      </w:r>
      <w:r w:rsidRPr="003D7D45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3D7D45">
        <w:rPr>
          <w:rFonts w:ascii="Times New Roman" w:hAnsi="Times New Roman"/>
          <w:bCs/>
          <w:sz w:val="20"/>
          <w:szCs w:val="20"/>
        </w:rPr>
        <w:t>tytuł specjalisty w dziedzinie medycyny ratunkowej</w:t>
      </w:r>
      <w:r w:rsidR="00E6420C" w:rsidRPr="003D7D45">
        <w:rPr>
          <w:rFonts w:ascii="Times New Roman" w:hAnsi="Times New Roman"/>
          <w:bCs/>
          <w:sz w:val="20"/>
          <w:szCs w:val="20"/>
        </w:rPr>
        <w:t>;</w:t>
      </w:r>
    </w:p>
    <w:p w14:paraId="1DA2ECAF" w14:textId="3BB133D6" w:rsidR="00E6420C" w:rsidRPr="003D7D45" w:rsidRDefault="00E6420C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Lekarskie;</w:t>
      </w:r>
    </w:p>
    <w:p w14:paraId="78640A6E" w14:textId="33A009C0" w:rsidR="00F11FB1" w:rsidRPr="003D7D45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BFCB025" w14:textId="77777777" w:rsidR="00B235DE" w:rsidRPr="003D7D45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3D7D45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D7D45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</w:t>
      </w:r>
      <w:r w:rsidRPr="003D7D45">
        <w:rPr>
          <w:rFonts w:ascii="Times New Roman" w:hAnsi="Times New Roman"/>
          <w:sz w:val="20"/>
          <w:szCs w:val="20"/>
        </w:rPr>
        <w:lastRenderedPageBreak/>
        <w:t xml:space="preserve">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3D7D45">
        <w:rPr>
          <w:rFonts w:ascii="Times New Roman" w:hAnsi="Times New Roman"/>
          <w:sz w:val="20"/>
          <w:szCs w:val="20"/>
        </w:rPr>
        <w:t xml:space="preserve"> </w:t>
      </w:r>
    </w:p>
    <w:p w14:paraId="0E82D1BA" w14:textId="0C0DD853" w:rsidR="00C65AE8" w:rsidRPr="003D7D4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V.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3D7D45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3D7D45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3D7D45">
        <w:rPr>
          <w:rFonts w:ascii="Times New Roman" w:hAnsi="Times New Roman"/>
          <w:sz w:val="20"/>
          <w:szCs w:val="20"/>
        </w:rPr>
        <w:t>Z</w:t>
      </w:r>
      <w:r w:rsidRPr="003D7D45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3D7D45">
        <w:rPr>
          <w:rFonts w:ascii="Times New Roman" w:hAnsi="Times New Roman"/>
          <w:sz w:val="20"/>
          <w:szCs w:val="20"/>
        </w:rPr>
        <w:t>1</w:t>
      </w:r>
      <w:r w:rsidRPr="003D7D4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3D7D45">
        <w:rPr>
          <w:rFonts w:ascii="Times New Roman" w:hAnsi="Times New Roman"/>
          <w:sz w:val="20"/>
          <w:szCs w:val="20"/>
        </w:rPr>
        <w:t>.</w:t>
      </w:r>
    </w:p>
    <w:p w14:paraId="66310313" w14:textId="6D29601F" w:rsidR="00C65AE8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3D7D45">
        <w:rPr>
          <w:rFonts w:ascii="Times New Roman" w:hAnsi="Times New Roman"/>
          <w:sz w:val="20"/>
          <w:szCs w:val="20"/>
        </w:rPr>
        <w:br/>
      </w:r>
      <w:r w:rsidR="001C2AF8" w:rsidRPr="003D7D45">
        <w:rPr>
          <w:rFonts w:ascii="Times New Roman" w:hAnsi="Times New Roman"/>
          <w:sz w:val="20"/>
          <w:szCs w:val="20"/>
        </w:rPr>
        <w:t>– według wzoru</w:t>
      </w:r>
      <w:r w:rsidR="001C2AF8" w:rsidRPr="003D7D45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</w:t>
      </w:r>
      <w:r w:rsidR="003425A9" w:rsidRPr="003D7D45">
        <w:rPr>
          <w:rFonts w:ascii="Times New Roman" w:hAnsi="Times New Roman"/>
          <w:sz w:val="20"/>
          <w:szCs w:val="20"/>
          <w:u w:val="single"/>
        </w:rPr>
        <w:t>;</w:t>
      </w:r>
      <w:r w:rsidR="001C2AF8" w:rsidRPr="003D7D45">
        <w:rPr>
          <w:rFonts w:ascii="Times New Roman" w:hAnsi="Times New Roman"/>
          <w:sz w:val="20"/>
          <w:szCs w:val="20"/>
          <w:u w:val="single"/>
        </w:rPr>
        <w:t xml:space="preserve"> do uzyskania dodatkowej punktacji - opinia</w:t>
      </w:r>
      <w:r w:rsidR="002B18C3" w:rsidRPr="003D7D45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3D7D45">
        <w:rPr>
          <w:rFonts w:ascii="Times New Roman" w:hAnsi="Times New Roman"/>
          <w:sz w:val="20"/>
          <w:szCs w:val="20"/>
          <w:u w:val="single"/>
        </w:rPr>
        <w:t xml:space="preserve">o nienagannej pracy za podany okres – zgodnie </w:t>
      </w:r>
      <w:r w:rsidR="00214340" w:rsidRPr="003D7D45">
        <w:rPr>
          <w:rFonts w:ascii="Times New Roman" w:hAnsi="Times New Roman"/>
          <w:sz w:val="20"/>
          <w:szCs w:val="20"/>
          <w:u w:val="single"/>
        </w:rPr>
        <w:br/>
      </w:r>
      <w:r w:rsidR="001C2AF8" w:rsidRPr="003D7D45">
        <w:rPr>
          <w:rFonts w:ascii="Times New Roman" w:hAnsi="Times New Roman"/>
          <w:sz w:val="20"/>
          <w:szCs w:val="20"/>
          <w:u w:val="single"/>
        </w:rPr>
        <w:t>z danymi zaofero</w:t>
      </w:r>
      <w:r w:rsidR="002B18C3" w:rsidRPr="003D7D45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3D7D45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3D7D45">
        <w:rPr>
          <w:rFonts w:ascii="Times New Roman" w:hAnsi="Times New Roman"/>
          <w:sz w:val="20"/>
          <w:szCs w:val="20"/>
        </w:rPr>
        <w:t>Gospodarczej.</w:t>
      </w:r>
    </w:p>
    <w:p w14:paraId="6E00E3ED" w14:textId="4075F557" w:rsidR="00C65AE8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3D7D45">
        <w:rPr>
          <w:rFonts w:ascii="Times New Roman" w:hAnsi="Times New Roman"/>
          <w:sz w:val="20"/>
          <w:szCs w:val="20"/>
        </w:rPr>
        <w:t>lekarskich</w:t>
      </w:r>
      <w:r w:rsidRPr="003D7D45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3D7D45">
        <w:rPr>
          <w:rFonts w:ascii="Times New Roman" w:hAnsi="Times New Roman"/>
          <w:sz w:val="20"/>
          <w:szCs w:val="20"/>
        </w:rPr>
        <w:t xml:space="preserve">ydruk </w:t>
      </w:r>
      <w:r w:rsidR="00D4716D" w:rsidRPr="003D7D45">
        <w:rPr>
          <w:rFonts w:ascii="Times New Roman" w:hAnsi="Times New Roman"/>
          <w:sz w:val="20"/>
          <w:szCs w:val="20"/>
        </w:rPr>
        <w:br/>
      </w:r>
      <w:r w:rsidR="00307BFB" w:rsidRPr="003D7D45">
        <w:rPr>
          <w:rFonts w:ascii="Times New Roman" w:hAnsi="Times New Roman"/>
          <w:sz w:val="20"/>
          <w:szCs w:val="20"/>
        </w:rPr>
        <w:t>z systemu elektronicznego.</w:t>
      </w:r>
    </w:p>
    <w:p w14:paraId="3334DD1B" w14:textId="77777777" w:rsidR="00C65AE8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3D7D45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D7D4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3D7D45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*</w:t>
      </w:r>
      <w:r w:rsidRPr="003D7D45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3D7D4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-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powinna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być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napisana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języku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polskim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sposób</w:t>
      </w:r>
      <w:r w:rsidRPr="003D7D4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D7D45">
        <w:rPr>
          <w:rFonts w:ascii="Times New Roman" w:hAnsi="Times New Roman"/>
          <w:sz w:val="20"/>
          <w:szCs w:val="20"/>
        </w:rPr>
        <w:t>trwały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np.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maszynie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pisania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lub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komputerze.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Udzielający zamówienia dopuszcza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ręczne,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czytelne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wypełnianie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formularzy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ofertowych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(według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3D7D45">
        <w:rPr>
          <w:rFonts w:ascii="Times New Roman" w:hAnsi="Times New Roman"/>
          <w:bCs/>
          <w:sz w:val="20"/>
          <w:szCs w:val="20"/>
        </w:rPr>
        <w:t>ie lub komputerze oraz podpisana</w:t>
      </w:r>
      <w:r w:rsidRPr="003D7D4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07663828" w:rsidR="004B24A5" w:rsidRPr="003D7D45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3D7D45">
        <w:rPr>
          <w:rFonts w:ascii="Times New Roman" w:eastAsia="Times New Roman" w:hAnsi="Times New Roman"/>
          <w:sz w:val="20"/>
          <w:szCs w:val="20"/>
        </w:rPr>
        <w:t xml:space="preserve"> może złożyć ofertę</w:t>
      </w:r>
      <w:r w:rsidR="00B95ECC" w:rsidRPr="003D7D4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CE5E5A" w:rsidRPr="003D7D45">
        <w:rPr>
          <w:rFonts w:ascii="Times New Roman" w:eastAsia="Times New Roman" w:hAnsi="Times New Roman"/>
          <w:sz w:val="20"/>
          <w:szCs w:val="20"/>
        </w:rPr>
        <w:t>na więcej niż jeden zakres</w:t>
      </w:r>
      <w:r w:rsidR="003D120F" w:rsidRPr="003D7D4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14:paraId="4323ED80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3D7D4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Jeżeli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oświadczeń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wykazów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przewidziany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jest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wzór</w:t>
      </w:r>
      <w:r w:rsidRPr="003D7D45">
        <w:rPr>
          <w:rFonts w:ascii="Times New Roman" w:eastAsia="Arial" w:hAnsi="Times New Roman"/>
          <w:sz w:val="20"/>
          <w:szCs w:val="20"/>
        </w:rPr>
        <w:t xml:space="preserve"> – </w:t>
      </w:r>
      <w:r w:rsidRPr="003D7D45">
        <w:rPr>
          <w:rFonts w:ascii="Times New Roman" w:hAnsi="Times New Roman"/>
          <w:sz w:val="20"/>
          <w:szCs w:val="20"/>
        </w:rPr>
        <w:t>załącznik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SWKO,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dokumenty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sporządza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się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według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tych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wzorów,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jeżeli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ma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-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Oferent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sporządza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3D7D45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3D7D4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D7D4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D7D4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3D7D4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3D7D4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charakterze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załączników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Oferent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przedkłada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oryginały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lub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potwierdzone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za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zgodność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3D7D45">
        <w:rPr>
          <w:rFonts w:ascii="Times New Roman" w:eastAsia="Arial" w:hAnsi="Times New Roman"/>
          <w:sz w:val="20"/>
          <w:szCs w:val="20"/>
          <w:u w:val="single"/>
        </w:rPr>
        <w:br/>
      </w:r>
      <w:r w:rsidRPr="003D7D45">
        <w:rPr>
          <w:rFonts w:ascii="Times New Roman" w:hAnsi="Times New Roman"/>
          <w:sz w:val="20"/>
          <w:szCs w:val="20"/>
          <w:u w:val="single"/>
        </w:rPr>
        <w:t>z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oryginałem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kserokopie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odpowiednich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sz w:val="20"/>
          <w:szCs w:val="20"/>
          <w:u w:val="single"/>
        </w:rPr>
        <w:t>dokumentów.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lastRenderedPageBreak/>
        <w:t>Każda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strona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powinna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być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opatrzona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kolejnym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numerem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podpisana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Oferenta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lub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osobę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niego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upoważnioną.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Ewentualne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poprawki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tekście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D7D45">
        <w:rPr>
          <w:rFonts w:ascii="Times New Roman" w:hAnsi="Times New Roman"/>
          <w:sz w:val="20"/>
          <w:szCs w:val="20"/>
        </w:rPr>
        <w:t>, muszą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być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parafowane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datowane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własnoręcznie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osobę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podpisującą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Oferenci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ponoszą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wszystkie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koszty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związane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przygotowaniem</w:t>
      </w:r>
      <w:r w:rsidRPr="003D7D4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D7D4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powinna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być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trwale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zabezpieczona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uniemożliwiając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zmianę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jej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zawartości.</w:t>
      </w:r>
    </w:p>
    <w:p w14:paraId="09AA131B" w14:textId="4AC37B87" w:rsidR="00FD6CC9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Ofertę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wraz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wymaganymi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załącznikami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należy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umieścić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zamkniętej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kopercie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opatrzonej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danymi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Oferenta</w:t>
      </w:r>
      <w:r w:rsidRPr="003D7D4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3D7D45">
        <w:rPr>
          <w:rFonts w:ascii="Times New Roman" w:eastAsia="Times New Roman" w:hAnsi="Times New Roman"/>
          <w:sz w:val="20"/>
          <w:szCs w:val="20"/>
        </w:rPr>
        <w:br/>
      </w:r>
      <w:r w:rsidRPr="003D7D4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3D7D45">
        <w:rPr>
          <w:rFonts w:ascii="Times New Roman" w:hAnsi="Times New Roman"/>
          <w:sz w:val="20"/>
          <w:szCs w:val="20"/>
        </w:rPr>
        <w:t>oraz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opisem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tematu,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którego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konkurs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dotyczy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CD3D47" w:rsidRPr="003D7D4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CD3D47" w:rsidRPr="003D7D4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CD3D47" w:rsidRPr="003D7D4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="00CD3D47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9409B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3D7D45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E0BB8" w:rsidRPr="003D7D45">
        <w:rPr>
          <w:rFonts w:ascii="Times New Roman" w:eastAsia="Times New Roman" w:hAnsi="Times New Roman"/>
          <w:b/>
          <w:bCs/>
          <w:sz w:val="20"/>
          <w:szCs w:val="20"/>
        </w:rPr>
        <w:t>41</w:t>
      </w:r>
      <w:r w:rsidR="00981839" w:rsidRPr="003D7D4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 w:rsidRPr="003D7D4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3D7D45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3D7D45">
        <w:rPr>
          <w:rFonts w:ascii="Times New Roman" w:hAnsi="Times New Roman"/>
          <w:b/>
          <w:sz w:val="20"/>
          <w:szCs w:val="20"/>
        </w:rPr>
        <w:t>ni</w:t>
      </w:r>
      <w:r w:rsidR="00FD6CC9" w:rsidRPr="003D7D4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3D7D45">
        <w:rPr>
          <w:rFonts w:ascii="Times New Roman" w:hAnsi="Times New Roman"/>
          <w:b/>
          <w:sz w:val="20"/>
          <w:szCs w:val="20"/>
        </w:rPr>
        <w:t>otwiera</w:t>
      </w:r>
      <w:r w:rsidR="00FD6CC9" w:rsidRPr="003D7D4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3D7D45">
        <w:rPr>
          <w:rFonts w:ascii="Times New Roman" w:hAnsi="Times New Roman"/>
          <w:b/>
          <w:sz w:val="20"/>
          <w:szCs w:val="20"/>
        </w:rPr>
        <w:t>prze</w:t>
      </w:r>
      <w:r w:rsidR="00981839" w:rsidRPr="003D7D4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F71CB" w:rsidRPr="003D7D45">
        <w:rPr>
          <w:rFonts w:ascii="Times New Roman" w:eastAsia="Arial" w:hAnsi="Times New Roman"/>
          <w:b/>
          <w:sz w:val="20"/>
          <w:szCs w:val="20"/>
        </w:rPr>
        <w:t>08.10</w:t>
      </w:r>
      <w:r w:rsidR="006159D3" w:rsidRPr="003D7D45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3D7D45">
        <w:rPr>
          <w:rFonts w:ascii="Times New Roman" w:eastAsia="Arial" w:hAnsi="Times New Roman"/>
          <w:b/>
          <w:sz w:val="20"/>
          <w:szCs w:val="20"/>
        </w:rPr>
        <w:t>202</w:t>
      </w:r>
      <w:r w:rsidR="00D36433" w:rsidRPr="003D7D45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3D7D4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3D7D4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3D7D45">
        <w:rPr>
          <w:rFonts w:ascii="Times New Roman" w:hAnsi="Times New Roman"/>
          <w:b/>
          <w:sz w:val="20"/>
          <w:szCs w:val="20"/>
        </w:rPr>
        <w:t>godz</w:t>
      </w:r>
      <w:r w:rsidR="00FD6CC9" w:rsidRPr="003D7D4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3D7D45">
        <w:rPr>
          <w:rFonts w:ascii="Times New Roman" w:hAnsi="Times New Roman"/>
          <w:b/>
          <w:sz w:val="20"/>
          <w:szCs w:val="20"/>
        </w:rPr>
        <w:t>1</w:t>
      </w:r>
      <w:r w:rsidR="00D32A4C">
        <w:rPr>
          <w:rFonts w:ascii="Times New Roman" w:hAnsi="Times New Roman"/>
          <w:b/>
          <w:sz w:val="20"/>
          <w:szCs w:val="20"/>
        </w:rPr>
        <w:t>2</w:t>
      </w:r>
      <w:r w:rsidR="00307BFB" w:rsidRPr="003D7D45">
        <w:rPr>
          <w:rFonts w:ascii="Times New Roman" w:hAnsi="Times New Roman"/>
          <w:b/>
          <w:sz w:val="20"/>
          <w:szCs w:val="20"/>
        </w:rPr>
        <w:t>.0</w:t>
      </w:r>
      <w:r w:rsidR="00A06AA3" w:rsidRPr="003D7D45">
        <w:rPr>
          <w:rFonts w:ascii="Times New Roman" w:hAnsi="Times New Roman"/>
          <w:b/>
          <w:sz w:val="20"/>
          <w:szCs w:val="20"/>
        </w:rPr>
        <w:t>0</w:t>
      </w:r>
      <w:r w:rsidR="00FD6CC9" w:rsidRPr="003D7D45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3D7D45">
        <w:rPr>
          <w:rFonts w:ascii="Times New Roman" w:eastAsia="Times New Roman" w:hAnsi="Times New Roman"/>
          <w:sz w:val="20"/>
          <w:szCs w:val="20"/>
        </w:rPr>
        <w:t>–</w:t>
      </w:r>
      <w:r w:rsidR="00FD6CC9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3D7D45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3D7D45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="00CD3D47" w:rsidRPr="003D7D4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CD3D47"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="00CD3D47" w:rsidRPr="003D7D45">
        <w:rPr>
          <w:rFonts w:ascii="Times New Roman" w:hAnsi="Times New Roman"/>
          <w:sz w:val="20"/>
          <w:szCs w:val="20"/>
        </w:rPr>
        <w:t xml:space="preserve"> 10 </w:t>
      </w:r>
      <w:r w:rsidR="00CD3D47" w:rsidRPr="003D7D45">
        <w:rPr>
          <w:rFonts w:ascii="Times New Roman" w:hAnsi="Times New Roman"/>
          <w:sz w:val="20"/>
          <w:szCs w:val="20"/>
        </w:rPr>
        <w:br/>
        <w:t>w Wejherowie, tel. (58) 57 27 300</w:t>
      </w:r>
      <w:r w:rsidR="00FB20E1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6F71CB" w:rsidRPr="003D7D45">
        <w:rPr>
          <w:rFonts w:ascii="Times New Roman" w:eastAsia="Times New Roman" w:hAnsi="Times New Roman"/>
          <w:b/>
          <w:bCs/>
          <w:sz w:val="20"/>
          <w:szCs w:val="20"/>
        </w:rPr>
        <w:t>08.10</w:t>
      </w:r>
      <w:r w:rsidR="006159D3" w:rsidRPr="003D7D4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3D7D45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 w:rsidRPr="003D7D4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3D7D45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 w:rsidRPr="003D7D4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32A4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3D7D45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3D7D4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3D7D45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3D7D4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D7D45">
        <w:rPr>
          <w:rFonts w:ascii="Times New Roman" w:hAnsi="Times New Roman"/>
          <w:sz w:val="20"/>
          <w:szCs w:val="20"/>
        </w:rPr>
        <w:t xml:space="preserve">. </w:t>
      </w:r>
      <w:r w:rsidRPr="003D7D4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495A997B" w:rsidR="00190F65" w:rsidRPr="003D7D4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Informacji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sprawach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formalnych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konkursu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</w:t>
      </w:r>
      <w:r w:rsidR="005F211A"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eastAsia="Arial" w:hAnsi="Times New Roman"/>
          <w:sz w:val="20"/>
          <w:szCs w:val="20"/>
        </w:rPr>
        <w:t xml:space="preserve">– 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CD3D47" w:rsidRPr="003D7D45">
        <w:rPr>
          <w:rFonts w:ascii="Times New Roman" w:eastAsia="Arial" w:hAnsi="Times New Roman"/>
          <w:sz w:val="20"/>
          <w:szCs w:val="20"/>
        </w:rPr>
        <w:t xml:space="preserve">, </w:t>
      </w:r>
      <w:r w:rsidR="00CD3D47" w:rsidRPr="003D7D45">
        <w:rPr>
          <w:rFonts w:ascii="Times New Roman" w:hAnsi="Times New Roman"/>
          <w:sz w:val="20"/>
          <w:szCs w:val="20"/>
        </w:rPr>
        <w:t>zaś</w:t>
      </w:r>
      <w:r w:rsidR="00CD3D47"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="00CD3D47" w:rsidRPr="003D7D45">
        <w:rPr>
          <w:rFonts w:ascii="Times New Roman" w:hAnsi="Times New Roman"/>
          <w:sz w:val="20"/>
          <w:szCs w:val="20"/>
        </w:rPr>
        <w:t>w</w:t>
      </w:r>
      <w:r w:rsidR="00CD3D47"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="00CD3D47" w:rsidRPr="003D7D45">
        <w:rPr>
          <w:rFonts w:ascii="Times New Roman" w:hAnsi="Times New Roman"/>
          <w:sz w:val="20"/>
          <w:szCs w:val="20"/>
        </w:rPr>
        <w:t>sprawach</w:t>
      </w:r>
      <w:r w:rsidR="00CD3D47"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="00CD3D47" w:rsidRPr="003D7D45">
        <w:rPr>
          <w:rFonts w:ascii="Times New Roman" w:hAnsi="Times New Roman"/>
          <w:sz w:val="20"/>
          <w:szCs w:val="20"/>
        </w:rPr>
        <w:t>merytorycznych</w:t>
      </w:r>
      <w:r w:rsidR="00CD3D47" w:rsidRPr="003D7D4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="00126172" w:rsidRPr="003D7D45">
        <w:rPr>
          <w:rFonts w:ascii="Times New Roman" w:eastAsia="Times New Roman" w:hAnsi="Times New Roman"/>
          <w:sz w:val="20"/>
          <w:szCs w:val="20"/>
        </w:rPr>
        <w:t>.</w:t>
      </w:r>
    </w:p>
    <w:p w14:paraId="0114DE4A" w14:textId="2569150B" w:rsidR="00F41732" w:rsidRPr="003D7D4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Z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3D7D45">
        <w:rPr>
          <w:rFonts w:ascii="Times New Roman" w:eastAsia="Times New Roman" w:hAnsi="Times New Roman"/>
          <w:sz w:val="20"/>
          <w:szCs w:val="20"/>
        </w:rPr>
        <w:br/>
      </w:r>
      <w:r w:rsidRPr="003D7D45">
        <w:rPr>
          <w:rFonts w:ascii="Times New Roman" w:eastAsia="Times New Roman" w:hAnsi="Times New Roman"/>
          <w:sz w:val="20"/>
          <w:szCs w:val="20"/>
        </w:rPr>
        <w:t xml:space="preserve">w  </w:t>
      </w:r>
      <w:r w:rsidR="00CD3D47" w:rsidRPr="003D7D45">
        <w:rPr>
          <w:rFonts w:ascii="Times New Roman" w:eastAsia="Arial" w:hAnsi="Times New Roman"/>
          <w:sz w:val="20"/>
          <w:szCs w:val="20"/>
        </w:rPr>
        <w:t>D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="00CD3D47" w:rsidRPr="003D7D45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7D45">
        <w:rPr>
          <w:rFonts w:ascii="Times New Roman" w:eastAsia="Arial" w:hAnsi="Times New Roman"/>
          <w:b/>
          <w:sz w:val="20"/>
          <w:szCs w:val="20"/>
        </w:rPr>
        <w:t>-</w:t>
      </w:r>
      <w:r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3D7D45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3D7D45">
        <w:rPr>
          <w:rFonts w:ascii="Times New Roman" w:eastAsia="Times New Roman" w:hAnsi="Times New Roman"/>
          <w:sz w:val="20"/>
          <w:szCs w:val="20"/>
        </w:rPr>
        <w:t>ferentom w/w Dział.</w:t>
      </w:r>
      <w:r w:rsidRPr="003D7D4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3D7D4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3D7D45">
        <w:rPr>
          <w:rFonts w:ascii="Times New Roman" w:eastAsia="Times New Roman" w:hAnsi="Times New Roman"/>
          <w:sz w:val="20"/>
          <w:szCs w:val="20"/>
        </w:rPr>
        <w:t>eu</w:t>
      </w:r>
      <w:r w:rsidRPr="003D7D45">
        <w:rPr>
          <w:rFonts w:ascii="Times New Roman" w:eastAsia="Times New Roman" w:hAnsi="Times New Roman"/>
          <w:sz w:val="20"/>
          <w:szCs w:val="20"/>
        </w:rPr>
        <w:t>.</w:t>
      </w:r>
      <w:r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3D7D45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042479A2" w14:textId="77777777" w:rsidR="006F71CB" w:rsidRPr="003D7D45" w:rsidRDefault="006F71CB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149EBC" w14:textId="77777777" w:rsidR="006F71CB" w:rsidRPr="003D7D45" w:rsidRDefault="006F71CB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065AFFD1" w:rsidR="00C65AE8" w:rsidRPr="003D7D4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I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I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AF6B572" w:rsidR="00C65AE8" w:rsidRPr="003D7D45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należy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składać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osobiście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lub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pocztą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siedzibie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Udzielającego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 xml:space="preserve">zamówienia </w:t>
      </w:r>
      <w:r w:rsidR="00DA53B9" w:rsidRPr="003D7D45">
        <w:rPr>
          <w:rFonts w:ascii="Times New Roman" w:hAnsi="Times New Roman"/>
          <w:sz w:val="20"/>
          <w:szCs w:val="20"/>
        </w:rPr>
        <w:t>–</w:t>
      </w:r>
      <w:r w:rsidR="00DA53B9"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w </w:t>
      </w:r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CD3D47" w:rsidRPr="003D7D45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DA53B9" w:rsidRPr="003D7D45">
        <w:rPr>
          <w:rFonts w:ascii="Times New Roman" w:eastAsia="Times New Roman" w:hAnsi="Times New Roman"/>
          <w:sz w:val="20"/>
          <w:szCs w:val="20"/>
        </w:rPr>
        <w:t xml:space="preserve"> -</w:t>
      </w:r>
      <w:r w:rsidR="00DA53B9" w:rsidRPr="003D7D45">
        <w:rPr>
          <w:rFonts w:ascii="Times New Roman" w:hAnsi="Times New Roman"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3D7D45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14340" w:rsidRPr="003D7D45">
        <w:rPr>
          <w:rFonts w:ascii="Times New Roman" w:eastAsia="Times New Roman" w:hAnsi="Times New Roman"/>
          <w:b/>
          <w:sz w:val="20"/>
          <w:szCs w:val="20"/>
        </w:rPr>
        <w:br/>
      </w:r>
      <w:r w:rsidR="006F71CB" w:rsidRPr="003D7D45">
        <w:rPr>
          <w:rFonts w:ascii="Times New Roman" w:eastAsia="Times New Roman" w:hAnsi="Times New Roman"/>
          <w:b/>
          <w:sz w:val="20"/>
          <w:szCs w:val="20"/>
        </w:rPr>
        <w:t>08.10</w:t>
      </w:r>
      <w:r w:rsidR="006159D3" w:rsidRPr="003D7D45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3D7D45">
        <w:rPr>
          <w:rFonts w:ascii="Times New Roman" w:eastAsia="Arial" w:hAnsi="Times New Roman"/>
          <w:b/>
          <w:sz w:val="20"/>
          <w:szCs w:val="20"/>
        </w:rPr>
        <w:t>202</w:t>
      </w:r>
      <w:r w:rsidR="00D36433" w:rsidRPr="003D7D45">
        <w:rPr>
          <w:rFonts w:ascii="Times New Roman" w:eastAsia="Arial" w:hAnsi="Times New Roman"/>
          <w:b/>
          <w:sz w:val="20"/>
          <w:szCs w:val="20"/>
        </w:rPr>
        <w:t>1</w:t>
      </w:r>
      <w:r w:rsidRPr="003D7D4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bCs/>
          <w:sz w:val="20"/>
          <w:szCs w:val="20"/>
        </w:rPr>
        <w:t>do</w:t>
      </w:r>
      <w:r w:rsidRPr="003D7D4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bCs/>
          <w:sz w:val="20"/>
          <w:szCs w:val="20"/>
        </w:rPr>
        <w:t>godz.</w:t>
      </w:r>
      <w:r w:rsidRPr="003D7D4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 w:rsidRPr="003D7D45">
        <w:rPr>
          <w:rFonts w:ascii="Times New Roman" w:hAnsi="Times New Roman"/>
          <w:b/>
          <w:bCs/>
          <w:sz w:val="20"/>
          <w:szCs w:val="20"/>
        </w:rPr>
        <w:t>1</w:t>
      </w:r>
      <w:r w:rsidR="00D32A4C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3D7D45">
        <w:rPr>
          <w:rFonts w:ascii="Times New Roman" w:hAnsi="Times New Roman"/>
          <w:b/>
          <w:bCs/>
          <w:sz w:val="20"/>
          <w:szCs w:val="20"/>
        </w:rPr>
        <w:t>.</w:t>
      </w:r>
      <w:r w:rsidR="000129BC" w:rsidRPr="003D7D45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3D7D45">
        <w:rPr>
          <w:rFonts w:ascii="Times New Roman" w:hAnsi="Times New Roman"/>
          <w:b/>
          <w:bCs/>
          <w:sz w:val="20"/>
          <w:szCs w:val="20"/>
        </w:rPr>
        <w:t>0</w:t>
      </w:r>
      <w:r w:rsidRPr="003D7D45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3D7D4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D7D4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3D7D4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Oferta,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która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wpłynie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Udzielającego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zamówienia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upływie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terminu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składania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ofert,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będzie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odesłana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bez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otwierania.</w:t>
      </w:r>
    </w:p>
    <w:p w14:paraId="726FA597" w14:textId="4E6F9A2F" w:rsidR="007F5076" w:rsidRPr="003D7D45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3D7D45">
        <w:rPr>
          <w:rFonts w:ascii="Times New Roman" w:eastAsia="Times New Roman" w:hAnsi="Times New Roman"/>
          <w:sz w:val="20"/>
          <w:szCs w:val="20"/>
        </w:rPr>
        <w:t xml:space="preserve">w </w:t>
      </w:r>
      <w:r w:rsidR="00CD3D47" w:rsidRPr="003D7D45">
        <w:rPr>
          <w:rFonts w:ascii="Times New Roman" w:hAnsi="Times New Roman"/>
          <w:sz w:val="20"/>
          <w:szCs w:val="20"/>
        </w:rPr>
        <w:t>Sali Konferencyjnej</w:t>
      </w:r>
      <w:r w:rsidR="00CD3D47" w:rsidRPr="003D7D4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CD3D47" w:rsidRPr="003D7D4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CD3D47" w:rsidRPr="003D7D4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FD6CC9" w:rsidRPr="003D7D45">
        <w:rPr>
          <w:rFonts w:ascii="Times New Roman" w:eastAsia="Times New Roman" w:hAnsi="Times New Roman"/>
          <w:sz w:val="20"/>
          <w:szCs w:val="20"/>
        </w:rPr>
        <w:t xml:space="preserve"> </w:t>
      </w:r>
      <w:r w:rsidR="008442AD" w:rsidRPr="003D7D45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 w:rsidRPr="003D7D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F71CB" w:rsidRPr="003D7D45">
        <w:rPr>
          <w:rFonts w:ascii="Times New Roman" w:eastAsia="Times New Roman" w:hAnsi="Times New Roman"/>
          <w:b/>
          <w:sz w:val="20"/>
          <w:szCs w:val="20"/>
        </w:rPr>
        <w:t>08.10</w:t>
      </w:r>
      <w:r w:rsidR="006159D3" w:rsidRPr="003D7D45">
        <w:rPr>
          <w:rFonts w:ascii="Times New Roman" w:eastAsia="Times New Roman" w:hAnsi="Times New Roman"/>
          <w:b/>
          <w:sz w:val="20"/>
          <w:szCs w:val="20"/>
        </w:rPr>
        <w:t>.</w:t>
      </w:r>
      <w:r w:rsidR="00945EB3" w:rsidRPr="003D7D45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 w:rsidRPr="003D7D45">
        <w:rPr>
          <w:rFonts w:ascii="Times New Roman" w:eastAsia="Times New Roman" w:hAnsi="Times New Roman"/>
          <w:b/>
          <w:sz w:val="20"/>
          <w:szCs w:val="20"/>
        </w:rPr>
        <w:t>2</w:t>
      </w:r>
      <w:r w:rsidR="00D36433" w:rsidRPr="003D7D45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3D7D45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D32A4C">
        <w:rPr>
          <w:rFonts w:ascii="Times New Roman" w:eastAsia="Times New Roman" w:hAnsi="Times New Roman"/>
          <w:b/>
          <w:sz w:val="20"/>
          <w:szCs w:val="20"/>
        </w:rPr>
        <w:t>2</w:t>
      </w:r>
      <w:bookmarkStart w:id="0" w:name="_GoBack"/>
      <w:bookmarkEnd w:id="0"/>
      <w:r w:rsidR="00945EB3" w:rsidRPr="003D7D45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3D7D45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3D7D4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3D7D4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3D7D4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3D7D45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3D7D45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3D7D45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3D7D45">
        <w:rPr>
          <w:rFonts w:ascii="Times New Roman" w:hAnsi="Times New Roman"/>
          <w:b/>
          <w:sz w:val="20"/>
          <w:szCs w:val="20"/>
        </w:rPr>
        <w:t xml:space="preserve"> o c</w:t>
      </w:r>
      <w:r w:rsidRPr="003D7D45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3D7D45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Pr="003D7D4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3D7D45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3D7D4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1. </w:t>
      </w:r>
      <w:r w:rsidR="00C65AE8" w:rsidRPr="003D7D4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3D7D4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C - cena (8</w:t>
      </w:r>
      <w:r w:rsidR="00C65AE8" w:rsidRPr="003D7D45">
        <w:rPr>
          <w:rFonts w:ascii="Times New Roman" w:hAnsi="Times New Roman"/>
          <w:b/>
          <w:sz w:val="20"/>
          <w:szCs w:val="20"/>
        </w:rPr>
        <w:t>0%)</w:t>
      </w:r>
      <w:r w:rsidR="00C65AE8" w:rsidRPr="003D7D4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3D7D4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3D7D45">
        <w:rPr>
          <w:rFonts w:ascii="Times New Roman" w:hAnsi="Times New Roman"/>
          <w:b/>
          <w:sz w:val="20"/>
          <w:szCs w:val="20"/>
        </w:rPr>
        <w:t>punktowanej – zakres medyczny (2</w:t>
      </w:r>
      <w:r w:rsidRPr="003D7D4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3D7D4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 xml:space="preserve">Cena </w:t>
      </w:r>
      <w:r w:rsidRPr="003D7D4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3D7D45">
        <w:rPr>
          <w:rFonts w:ascii="Times New Roman" w:hAnsi="Times New Roman"/>
          <w:b/>
          <w:sz w:val="20"/>
          <w:szCs w:val="20"/>
        </w:rPr>
        <w:t>8</w:t>
      </w:r>
      <w:r w:rsidRPr="003D7D4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3D7D4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3D7D4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3D7D4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3D7D45">
        <w:rPr>
          <w:rFonts w:ascii="Times New Roman" w:hAnsi="Times New Roman"/>
          <w:sz w:val="20"/>
          <w:szCs w:val="20"/>
        </w:rPr>
        <w:t>..........................   x 8</w:t>
      </w:r>
      <w:r w:rsidRPr="003D7D4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3D7D45" w:rsidRDefault="00C65AE8" w:rsidP="00AA6685">
      <w:pPr>
        <w:spacing w:after="0" w:line="240" w:lineRule="auto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D4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3D7D4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Ocenie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podlegać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będzie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cena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oferty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wyliczona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według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kalkulacji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wskazanej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w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3D7D45">
        <w:rPr>
          <w:rFonts w:ascii="Times New Roman" w:hAnsi="Times New Roman"/>
          <w:b/>
          <w:sz w:val="20"/>
          <w:szCs w:val="20"/>
        </w:rPr>
        <w:t>Załączniku</w:t>
      </w:r>
      <w:r w:rsidRPr="003D7D45">
        <w:rPr>
          <w:rFonts w:ascii="Times New Roman" w:hAnsi="Times New Roman"/>
          <w:b/>
          <w:sz w:val="20"/>
          <w:szCs w:val="20"/>
        </w:rPr>
        <w:t xml:space="preserve"> nr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3D7D4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3D7D4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3D7D45">
        <w:rPr>
          <w:rFonts w:ascii="Times New Roman" w:hAnsi="Times New Roman"/>
          <w:b/>
          <w:sz w:val="20"/>
          <w:szCs w:val="20"/>
        </w:rPr>
        <w:t>e</w:t>
      </w:r>
      <w:r w:rsidR="0045032C" w:rsidRPr="003D7D45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3D7D45">
        <w:rPr>
          <w:rFonts w:ascii="Times New Roman" w:hAnsi="Times New Roman"/>
          <w:b/>
          <w:sz w:val="20"/>
          <w:szCs w:val="20"/>
        </w:rPr>
        <w:t>e</w:t>
      </w:r>
      <w:r w:rsidR="00E432BA" w:rsidRPr="003D7D45">
        <w:rPr>
          <w:rFonts w:ascii="Times New Roman" w:hAnsi="Times New Roman"/>
          <w:b/>
          <w:sz w:val="20"/>
          <w:szCs w:val="20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3D7D4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3D7D45">
        <w:rPr>
          <w:rFonts w:ascii="Times New Roman" w:eastAsia="Times New Roman" w:hAnsi="Times New Roman"/>
          <w:sz w:val="20"/>
          <w:szCs w:val="20"/>
        </w:rPr>
        <w:br/>
      </w:r>
      <w:r w:rsidRPr="003D7D4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3D7D4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3D7D45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D7D4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3D7D45">
        <w:rPr>
          <w:rFonts w:ascii="Times New Roman" w:hAnsi="Times New Roman"/>
          <w:b/>
          <w:sz w:val="20"/>
          <w:szCs w:val="20"/>
        </w:rPr>
        <w:t>2</w:t>
      </w:r>
      <w:r w:rsidRPr="003D7D45">
        <w:rPr>
          <w:rFonts w:ascii="Times New Roman" w:hAnsi="Times New Roman"/>
          <w:b/>
          <w:sz w:val="20"/>
          <w:szCs w:val="20"/>
        </w:rPr>
        <w:t>0%</w:t>
      </w:r>
      <w:r w:rsidRPr="003D7D4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3D7D45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3D7D4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l</w:t>
      </w:r>
      <w:r w:rsidR="00C65AE8" w:rsidRPr="003D7D4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3D7D4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3D7D45">
        <w:rPr>
          <w:rFonts w:ascii="Times New Roman" w:hAnsi="Times New Roman"/>
          <w:sz w:val="20"/>
          <w:szCs w:val="20"/>
        </w:rPr>
        <w:t>............................ x 2</w:t>
      </w:r>
      <w:r w:rsidRPr="003D7D4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3D7D4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3D7D4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Pr="003D7D4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Naj</w:t>
      </w:r>
      <w:r w:rsidR="00FB20E1" w:rsidRPr="003D7D45">
        <w:rPr>
          <w:rFonts w:ascii="Times New Roman" w:hAnsi="Times New Roman"/>
          <w:sz w:val="20"/>
          <w:szCs w:val="20"/>
        </w:rPr>
        <w:t>korzystniejszą ofertą dla danych zakresów</w:t>
      </w:r>
      <w:r w:rsidRPr="003D7D4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Pr="003D7D45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3D7D4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b/>
          <w:sz w:val="20"/>
          <w:szCs w:val="20"/>
        </w:rPr>
        <w:t>X.</w:t>
      </w:r>
      <w:r w:rsidRPr="003D7D4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3D7D45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1AAB9101" w:rsidR="00817576" w:rsidRPr="003D7D45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954BE9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 xml:space="preserve">o działalności leczniczej (tj. Dz.U. </w:t>
      </w:r>
      <w:r w:rsidR="00112C7F" w:rsidRPr="003D7D45">
        <w:rPr>
          <w:rFonts w:ascii="Times New Roman" w:hAnsi="Times New Roman"/>
          <w:sz w:val="20"/>
          <w:szCs w:val="20"/>
        </w:rPr>
        <w:t xml:space="preserve">z </w:t>
      </w:r>
      <w:r w:rsidRPr="003D7D45">
        <w:rPr>
          <w:rFonts w:ascii="Times New Roman" w:hAnsi="Times New Roman"/>
          <w:sz w:val="20"/>
          <w:szCs w:val="20"/>
        </w:rPr>
        <w:t>202</w:t>
      </w:r>
      <w:r w:rsidR="00094F8C" w:rsidRPr="003D7D45">
        <w:rPr>
          <w:rFonts w:ascii="Times New Roman" w:hAnsi="Times New Roman"/>
          <w:sz w:val="20"/>
          <w:szCs w:val="20"/>
        </w:rPr>
        <w:t>1</w:t>
      </w:r>
      <w:r w:rsidRPr="003D7D45">
        <w:rPr>
          <w:rFonts w:ascii="Times New Roman" w:hAnsi="Times New Roman"/>
          <w:sz w:val="20"/>
          <w:szCs w:val="20"/>
        </w:rPr>
        <w:t xml:space="preserve"> r. poz. </w:t>
      </w:r>
      <w:r w:rsidR="00094F8C" w:rsidRPr="003D7D45">
        <w:rPr>
          <w:rFonts w:ascii="Times New Roman" w:hAnsi="Times New Roman"/>
          <w:sz w:val="20"/>
          <w:szCs w:val="20"/>
        </w:rPr>
        <w:t>711</w:t>
      </w:r>
      <w:r w:rsidRPr="003D7D45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="00954BE9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>(</w:t>
      </w:r>
      <w:proofErr w:type="spellStart"/>
      <w:r w:rsidRPr="003D7D45">
        <w:rPr>
          <w:rFonts w:ascii="Times New Roman" w:hAnsi="Times New Roman"/>
          <w:sz w:val="20"/>
          <w:szCs w:val="20"/>
        </w:rPr>
        <w:t>t</w:t>
      </w:r>
      <w:r w:rsidR="00112C7F" w:rsidRPr="003D7D45">
        <w:rPr>
          <w:rFonts w:ascii="Times New Roman" w:hAnsi="Times New Roman"/>
          <w:sz w:val="20"/>
          <w:szCs w:val="20"/>
        </w:rPr>
        <w:t>.</w:t>
      </w:r>
      <w:r w:rsidRPr="003D7D45">
        <w:rPr>
          <w:rFonts w:ascii="Times New Roman" w:hAnsi="Times New Roman"/>
          <w:sz w:val="20"/>
          <w:szCs w:val="20"/>
        </w:rPr>
        <w:t>j</w:t>
      </w:r>
      <w:proofErr w:type="spellEnd"/>
      <w:r w:rsidRPr="003D7D45">
        <w:rPr>
          <w:rFonts w:ascii="Times New Roman" w:hAnsi="Times New Roman"/>
          <w:sz w:val="20"/>
          <w:szCs w:val="20"/>
        </w:rPr>
        <w:t>. Dz.U. z 20</w:t>
      </w:r>
      <w:r w:rsidR="000129BC" w:rsidRPr="003D7D45">
        <w:rPr>
          <w:rFonts w:ascii="Times New Roman" w:hAnsi="Times New Roman"/>
          <w:sz w:val="20"/>
          <w:szCs w:val="20"/>
        </w:rPr>
        <w:t>20</w:t>
      </w:r>
      <w:r w:rsidRPr="003D7D45">
        <w:rPr>
          <w:rFonts w:ascii="Times New Roman" w:hAnsi="Times New Roman"/>
          <w:sz w:val="20"/>
          <w:szCs w:val="20"/>
        </w:rPr>
        <w:t xml:space="preserve"> r. poz. 13</w:t>
      </w:r>
      <w:r w:rsidR="000129BC" w:rsidRPr="003D7D45">
        <w:rPr>
          <w:rFonts w:ascii="Times New Roman" w:hAnsi="Times New Roman"/>
          <w:sz w:val="20"/>
          <w:szCs w:val="20"/>
        </w:rPr>
        <w:t>98</w:t>
      </w:r>
      <w:r w:rsidRPr="003D7D45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3D7D45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3D7D45">
        <w:rPr>
          <w:rFonts w:ascii="Times New Roman" w:hAnsi="Times New Roman"/>
          <w:sz w:val="20"/>
          <w:szCs w:val="20"/>
        </w:rPr>
        <w:t>,</w:t>
      </w:r>
      <w:r w:rsidRPr="003D7D45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3D7D45">
        <w:rPr>
          <w:rFonts w:ascii="Times New Roman" w:hAnsi="Times New Roman"/>
          <w:sz w:val="20"/>
          <w:szCs w:val="20"/>
        </w:rPr>
        <w:br/>
      </w:r>
      <w:r w:rsidRPr="003D7D45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3D7D45">
        <w:rPr>
          <w:rFonts w:ascii="Times New Roman" w:hAnsi="Times New Roman"/>
          <w:sz w:val="20"/>
          <w:szCs w:val="20"/>
        </w:rPr>
        <w:t>bierze udział więcej niż jeden O</w:t>
      </w:r>
      <w:r w:rsidRPr="003D7D45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Komisja przeprowadza negocjacje z</w:t>
      </w:r>
      <w:r w:rsidR="0043418F" w:rsidRPr="003D7D45">
        <w:rPr>
          <w:rFonts w:ascii="Times New Roman" w:hAnsi="Times New Roman"/>
          <w:sz w:val="20"/>
          <w:szCs w:val="20"/>
        </w:rPr>
        <w:t>e</w:t>
      </w:r>
      <w:r w:rsidRPr="003D7D45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3D7D45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3D7D45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256D797A" w:rsidR="00C65AE8" w:rsidRPr="003D7D45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D7D45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D7D45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D7D45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D7D45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D7D45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3D7D45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3D7D45" w:rsidRDefault="00464B11" w:rsidP="00DA7671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3D7D45" w:rsidRDefault="00464B11" w:rsidP="00DA7671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3D7D45" w:rsidRDefault="00464B11" w:rsidP="00DA7671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D7D45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24737C77" w:rsidR="00E94708" w:rsidRPr="003D7D4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="0042024B" w:rsidRPr="003D7D45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42024B" w:rsidRPr="003D7D4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2024B" w:rsidRPr="003D7D4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2024B" w:rsidRPr="003D7D4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D7D4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D7D45">
        <w:rPr>
          <w:rFonts w:ascii="Times New Roman" w:hAnsi="Times New Roman"/>
          <w:b/>
          <w:sz w:val="20"/>
          <w:szCs w:val="20"/>
        </w:rPr>
        <w:t xml:space="preserve">dnia </w:t>
      </w:r>
      <w:r w:rsidR="006F71CB" w:rsidRPr="003D7D45">
        <w:rPr>
          <w:rFonts w:ascii="Times New Roman" w:hAnsi="Times New Roman"/>
          <w:b/>
          <w:sz w:val="20"/>
          <w:szCs w:val="20"/>
        </w:rPr>
        <w:t>25.10</w:t>
      </w:r>
      <w:r w:rsidR="006159D3" w:rsidRPr="003D7D45">
        <w:rPr>
          <w:rFonts w:ascii="Times New Roman" w:hAnsi="Times New Roman"/>
          <w:b/>
          <w:sz w:val="20"/>
          <w:szCs w:val="20"/>
        </w:rPr>
        <w:t>.</w:t>
      </w:r>
      <w:r w:rsidR="004C4038" w:rsidRPr="003D7D45">
        <w:rPr>
          <w:rFonts w:ascii="Times New Roman" w:hAnsi="Times New Roman"/>
          <w:b/>
          <w:sz w:val="20"/>
          <w:szCs w:val="20"/>
        </w:rPr>
        <w:t>2021</w:t>
      </w:r>
      <w:r w:rsidRPr="003D7D45">
        <w:rPr>
          <w:rFonts w:ascii="Times New Roman" w:hAnsi="Times New Roman"/>
          <w:b/>
          <w:sz w:val="20"/>
          <w:szCs w:val="20"/>
        </w:rPr>
        <w:t xml:space="preserve"> r.</w:t>
      </w:r>
      <w:r w:rsidRPr="003D7D4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5AF075D3" w:rsidR="00E94708" w:rsidRPr="003D7D4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3D7D45">
        <w:rPr>
          <w:rFonts w:ascii="Times New Roman" w:hAnsi="Times New Roman"/>
        </w:rPr>
        <w:t xml:space="preserve"> </w:t>
      </w:r>
      <w:r w:rsidR="0042024B" w:rsidRPr="003D7D45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42024B" w:rsidRPr="003D7D4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42024B" w:rsidRPr="003D7D4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2024B" w:rsidRPr="003D7D4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42024B" w:rsidRPr="003D7D45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42024B" w:rsidRPr="003D7D45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6F71CB" w:rsidRPr="003D7D45">
        <w:rPr>
          <w:rFonts w:ascii="Times New Roman" w:eastAsia="Times New Roman" w:hAnsi="Times New Roman"/>
          <w:b/>
          <w:sz w:val="20"/>
          <w:szCs w:val="20"/>
        </w:rPr>
        <w:t>13.10</w:t>
      </w:r>
      <w:r w:rsidR="006159D3" w:rsidRPr="003D7D45">
        <w:rPr>
          <w:rFonts w:ascii="Times New Roman" w:hAnsi="Times New Roman"/>
          <w:b/>
          <w:sz w:val="20"/>
          <w:szCs w:val="20"/>
        </w:rPr>
        <w:t>.</w:t>
      </w:r>
      <w:r w:rsidR="004C4038" w:rsidRPr="003D7D45">
        <w:rPr>
          <w:rFonts w:ascii="Times New Roman" w:hAnsi="Times New Roman"/>
          <w:b/>
          <w:sz w:val="20"/>
          <w:szCs w:val="20"/>
        </w:rPr>
        <w:t>2021</w:t>
      </w:r>
      <w:r w:rsidRPr="003D7D45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1F37AAF7" w:rsidR="00E94708" w:rsidRPr="003D7D4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42024B" w:rsidRPr="003D7D45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42024B" w:rsidRPr="003D7D4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42024B" w:rsidRPr="003D7D4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2024B" w:rsidRPr="003D7D4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42024B" w:rsidRPr="003D7D45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42024B" w:rsidRPr="003D7D45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6F71CB" w:rsidRPr="003D7D45">
        <w:rPr>
          <w:rFonts w:ascii="Times New Roman" w:eastAsia="Times New Roman" w:hAnsi="Times New Roman"/>
          <w:b/>
          <w:sz w:val="20"/>
          <w:szCs w:val="20"/>
        </w:rPr>
        <w:t>25.10</w:t>
      </w:r>
      <w:r w:rsidR="006159D3" w:rsidRPr="003D7D45">
        <w:rPr>
          <w:rFonts w:ascii="Times New Roman" w:hAnsi="Times New Roman"/>
          <w:b/>
          <w:sz w:val="20"/>
          <w:szCs w:val="20"/>
        </w:rPr>
        <w:t>.</w:t>
      </w:r>
      <w:r w:rsidR="004C4038" w:rsidRPr="003D7D45">
        <w:rPr>
          <w:rFonts w:ascii="Times New Roman" w:hAnsi="Times New Roman"/>
          <w:b/>
          <w:sz w:val="20"/>
          <w:szCs w:val="20"/>
        </w:rPr>
        <w:t>2021</w:t>
      </w:r>
      <w:r w:rsidRPr="003D7D4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3D7D45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</w:t>
      </w:r>
      <w:r w:rsidRPr="003D7D45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 Oferenci zostaną powiadomieni pisemnie lub drogą elektroniczną. </w:t>
      </w:r>
    </w:p>
    <w:p w14:paraId="125C72CF" w14:textId="36FDB6A5" w:rsidR="00E94708" w:rsidRPr="003D7D4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7.  Udzielający zamówienia zastrzega sobie prawo do odwołania konkursu </w:t>
      </w:r>
      <w:r w:rsidR="00B916E9" w:rsidRPr="003D7D45">
        <w:rPr>
          <w:rFonts w:ascii="Times New Roman" w:hAnsi="Times New Roman"/>
          <w:sz w:val="20"/>
          <w:szCs w:val="20"/>
        </w:rPr>
        <w:t xml:space="preserve">w każdym czasie w całości lub w części w poszczególnych zakresach </w:t>
      </w:r>
      <w:r w:rsidRPr="003D7D45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7FAD3BEC" w14:textId="77777777" w:rsidR="00E94708" w:rsidRPr="003D7D45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Pr="003D7D45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3D7D45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3D7D45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3D7D45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3D7D45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3D7D45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3D7D45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3D7D45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3D7D45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3D7D45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3D7D45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3D7D45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3D7D45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0CE26B74" w:rsidR="00090B44" w:rsidRPr="003D7D45" w:rsidRDefault="00046471" w:rsidP="0042024B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D7D45">
        <w:rPr>
          <w:rFonts w:ascii="Times New Roman" w:hAnsi="Times New Roman"/>
          <w:b/>
          <w:sz w:val="20"/>
          <w:szCs w:val="20"/>
        </w:rPr>
        <w:t xml:space="preserve">w terminie do </w:t>
      </w:r>
      <w:r w:rsidR="006F71CB" w:rsidRPr="003D7D45">
        <w:rPr>
          <w:rFonts w:ascii="Times New Roman" w:hAnsi="Times New Roman"/>
          <w:b/>
          <w:sz w:val="20"/>
          <w:szCs w:val="20"/>
        </w:rPr>
        <w:t>01.10</w:t>
      </w:r>
      <w:r w:rsidR="006159D3" w:rsidRPr="003D7D45">
        <w:rPr>
          <w:rFonts w:ascii="Times New Roman" w:hAnsi="Times New Roman"/>
          <w:b/>
          <w:sz w:val="20"/>
          <w:szCs w:val="20"/>
        </w:rPr>
        <w:t>.</w:t>
      </w:r>
      <w:r w:rsidRPr="003D7D45">
        <w:rPr>
          <w:rFonts w:ascii="Times New Roman" w:hAnsi="Times New Roman"/>
          <w:b/>
          <w:sz w:val="20"/>
          <w:szCs w:val="20"/>
        </w:rPr>
        <w:t>202</w:t>
      </w:r>
      <w:r w:rsidR="00D36433" w:rsidRPr="003D7D45">
        <w:rPr>
          <w:rFonts w:ascii="Times New Roman" w:hAnsi="Times New Roman"/>
          <w:b/>
          <w:sz w:val="20"/>
          <w:szCs w:val="20"/>
        </w:rPr>
        <w:t>1</w:t>
      </w:r>
      <w:r w:rsidRPr="003D7D4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3D7D45">
        <w:rPr>
          <w:rFonts w:ascii="Times New Roman" w:hAnsi="Times New Roman"/>
          <w:sz w:val="20"/>
          <w:szCs w:val="20"/>
        </w:rPr>
        <w:t xml:space="preserve"> </w:t>
      </w:r>
      <w:r w:rsidR="0042024B" w:rsidRPr="003D7D4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="0042024B" w:rsidRPr="003D7D4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42024B" w:rsidRPr="003D7D45">
        <w:rPr>
          <w:rFonts w:ascii="Times New Roman" w:hAnsi="Times New Roman"/>
          <w:b/>
          <w:sz w:val="20"/>
          <w:szCs w:val="20"/>
        </w:rPr>
        <w:t xml:space="preserve"> 10 w Wejherowie</w:t>
      </w:r>
      <w:r w:rsidR="00112C7F" w:rsidRPr="003D7D45">
        <w:rPr>
          <w:rFonts w:ascii="Times New Roman" w:hAnsi="Times New Roman"/>
          <w:sz w:val="20"/>
          <w:szCs w:val="20"/>
        </w:rPr>
        <w:t>,</w:t>
      </w:r>
      <w:r w:rsidRPr="003D7D45">
        <w:rPr>
          <w:rFonts w:ascii="Times New Roman" w:hAnsi="Times New Roman"/>
          <w:sz w:val="20"/>
          <w:szCs w:val="20"/>
        </w:rPr>
        <w:t xml:space="preserve"> Udzielający zamówienia może przedłożone zastrzeżenia uwzględnić lub nie.  </w:t>
      </w:r>
    </w:p>
    <w:p w14:paraId="069C7ED8" w14:textId="77777777" w:rsidR="00C65AE8" w:rsidRPr="003D7D45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3D7D45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3D7D45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3D7D45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3D7D45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3D7D45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7777777" w:rsidR="00584189" w:rsidRPr="003D7D45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 xml:space="preserve">Zapłata </w:t>
      </w:r>
      <w:r w:rsidR="00584189" w:rsidRPr="003D7D45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3D7D45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3D7D45">
        <w:rPr>
          <w:rFonts w:ascii="Times New Roman" w:hAnsi="Times New Roman"/>
          <w:b/>
          <w:sz w:val="20"/>
          <w:szCs w:val="20"/>
        </w:rPr>
        <w:t>, gdy P</w:t>
      </w:r>
      <w:r w:rsidR="00584189" w:rsidRPr="003D7D45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3D7D45">
        <w:rPr>
          <w:rFonts w:ascii="Times New Roman" w:hAnsi="Times New Roman"/>
          <w:sz w:val="20"/>
          <w:szCs w:val="20"/>
        </w:rPr>
        <w:t xml:space="preserve"> </w:t>
      </w:r>
    </w:p>
    <w:p w14:paraId="68BAF5BF" w14:textId="77777777" w:rsidR="00C65AE8" w:rsidRPr="003D7D45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67729B0B" w14:textId="77777777" w:rsidR="00C65AE8" w:rsidRPr="003D7D45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3D7D45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D7D4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D7D4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D7D4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D7D4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3D7D4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Oferentowi,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którego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interes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prawny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doznał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uszczerbku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wyniku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naruszenia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przez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Udzielającego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zamówienia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zasad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przeprowadzania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postępowania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sprawie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zawarcia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umowy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świadczeń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opieki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zdrowotnej,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przysługują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środki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3D7D4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Środki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odwoławcze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przysługują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3D7D4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2.1. wybór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trybu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3D7D4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2.2.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niedokonanie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wyboru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Przyjmującego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3D7D4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D7D45">
        <w:rPr>
          <w:rFonts w:ascii="Times New Roman" w:hAnsi="Times New Roman"/>
          <w:sz w:val="20"/>
          <w:szCs w:val="20"/>
        </w:rPr>
        <w:t>2.3.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unieważnienie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postępowania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konkursowego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w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sprawie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zawarcia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umowy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udzielanie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świadczeń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opieki</w:t>
      </w:r>
      <w:r w:rsidRPr="003D7D45">
        <w:rPr>
          <w:rFonts w:ascii="Times New Roman" w:eastAsia="Arial" w:hAnsi="Times New Roman"/>
          <w:sz w:val="20"/>
          <w:szCs w:val="20"/>
        </w:rPr>
        <w:t xml:space="preserve"> </w:t>
      </w:r>
      <w:r w:rsidRPr="003D7D4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toku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konkursowego,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czasu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zakończenia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postępowania,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Oferent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może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złożyć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komisji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umotywowany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terminie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7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roboczych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dokonania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zaskarżonej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czynności.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t>Do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czasu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rozpatrzenia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konkursowe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ulega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zawieszeniu,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chyba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że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treści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wynika,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że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jest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on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oczywiście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t>Komisja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rozpatruje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rozstrzyga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ciągu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7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otrzymania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udziela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pisemnej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odpowiedzi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składającemu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protest.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Nieuwzględnienie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wymaga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t>Protest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złożony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terminie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podlega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wniesieniu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rozstrzygnięciu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niezwłocznie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zamieszcza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się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tablicy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ogłoszeń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oraz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stronie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internetowej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Udzielającego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przypadku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uwzględnienia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protestu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komisja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powtarza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zaskarżoną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D7D45">
        <w:rPr>
          <w:rFonts w:ascii="Times New Roman" w:hAnsi="Times New Roman"/>
          <w:color w:val="auto"/>
          <w:sz w:val="20"/>
          <w:szCs w:val="20"/>
        </w:rPr>
        <w:t>Oferent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biorący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udział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może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wnieść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Zamówienia,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terminie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7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ogłoszenia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rozstrzygnięciu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postępowania,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odwołanie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dotyczące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rozstrzygnięcia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postępowania.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Odwołanie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wniesione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terminie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podlega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7" w:name="JEDN_SGML_ID=25114218"/>
      <w:bookmarkEnd w:id="7"/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hAnsi="Times New Roman"/>
          <w:color w:val="auto"/>
          <w:sz w:val="20"/>
          <w:szCs w:val="20"/>
        </w:rPr>
        <w:t>Odwołanie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rozpatrywane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jest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terminie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7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otrzymania.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Wniesienie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odwołania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wstrzymuje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zawarcie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umowy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udzielanie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świadczeń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opieki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zdrowotnej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do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czasu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jego</w:t>
      </w:r>
      <w:r w:rsidRPr="003D7D4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D7D4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3D7D4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D7D4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3D7D45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3D7D4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3D7D45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B2FC76B" w14:textId="25D975BB" w:rsidR="00453E79" w:rsidRPr="003D7D45" w:rsidRDefault="00453E79" w:rsidP="00E41842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22865AA1" w14:textId="77777777" w:rsidR="006F71CB" w:rsidRPr="003D7D45" w:rsidRDefault="006F71CB" w:rsidP="00E41842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347A263A" w14:textId="130213DD" w:rsidR="00C65AE8" w:rsidRPr="003D7D4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D7D45">
        <w:rPr>
          <w:rFonts w:ascii="Times New Roman" w:eastAsia="Times New Roman" w:hAnsi="Times New Roman"/>
          <w:sz w:val="20"/>
          <w:szCs w:val="20"/>
        </w:rPr>
        <w:tab/>
      </w:r>
    </w:p>
    <w:p w14:paraId="3F08EE13" w14:textId="77777777" w:rsidR="006F71CB" w:rsidRPr="003D7D45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ab/>
      </w:r>
      <w:r w:rsidRPr="003D7D45">
        <w:rPr>
          <w:rFonts w:ascii="Times New Roman" w:eastAsia="Times New Roman" w:hAnsi="Times New Roman"/>
          <w:sz w:val="20"/>
          <w:szCs w:val="20"/>
        </w:rPr>
        <w:tab/>
      </w:r>
      <w:r w:rsidRPr="003D7D45">
        <w:rPr>
          <w:rFonts w:ascii="Times New Roman" w:eastAsia="Times New Roman" w:hAnsi="Times New Roman"/>
          <w:sz w:val="20"/>
          <w:szCs w:val="20"/>
        </w:rPr>
        <w:tab/>
      </w:r>
      <w:r w:rsidRPr="003D7D45">
        <w:rPr>
          <w:rFonts w:ascii="Times New Roman" w:eastAsia="Times New Roman" w:hAnsi="Times New Roman"/>
          <w:sz w:val="20"/>
          <w:szCs w:val="20"/>
        </w:rPr>
        <w:tab/>
      </w:r>
      <w:r w:rsidRPr="003D7D4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3D7D4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3D7D4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3D7D45">
        <w:rPr>
          <w:rFonts w:ascii="Times New Roman" w:eastAsia="Times New Roman" w:hAnsi="Times New Roman"/>
          <w:sz w:val="20"/>
          <w:szCs w:val="20"/>
        </w:rPr>
        <w:t xml:space="preserve">. </w:t>
      </w:r>
      <w:r w:rsidRPr="003D7D45">
        <w:rPr>
          <w:rFonts w:ascii="Times New Roman" w:eastAsia="Times New Roman" w:hAnsi="Times New Roman"/>
          <w:sz w:val="20"/>
          <w:szCs w:val="20"/>
        </w:rPr>
        <w:t>o</w:t>
      </w:r>
      <w:r w:rsidR="00A34B1E" w:rsidRPr="003D7D45">
        <w:rPr>
          <w:rFonts w:ascii="Times New Roman" w:eastAsia="Times New Roman" w:hAnsi="Times New Roman"/>
          <w:sz w:val="20"/>
          <w:szCs w:val="20"/>
        </w:rPr>
        <w:t xml:space="preserve">     </w:t>
      </w:r>
    </w:p>
    <w:p w14:paraId="1D356E69" w14:textId="77777777" w:rsidR="006F71CB" w:rsidRPr="003D7D45" w:rsidRDefault="006F71CB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D19529D" w14:textId="309D4A3A" w:rsidR="006E24B4" w:rsidRPr="003D7D45" w:rsidRDefault="00A34B1E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="00FB20E1" w:rsidRPr="003D7D45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3D7D45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42024B" w:rsidRPr="003D7D45">
        <w:rPr>
          <w:rFonts w:ascii="Times New Roman" w:eastAsia="Times New Roman" w:hAnsi="Times New Roman"/>
          <w:sz w:val="20"/>
          <w:szCs w:val="20"/>
        </w:rPr>
        <w:t>2</w:t>
      </w:r>
      <w:r w:rsidR="006F71CB" w:rsidRPr="003D7D45">
        <w:rPr>
          <w:rFonts w:ascii="Times New Roman" w:eastAsia="Times New Roman" w:hAnsi="Times New Roman"/>
          <w:sz w:val="20"/>
          <w:szCs w:val="20"/>
        </w:rPr>
        <w:t>7 września</w:t>
      </w:r>
      <w:r w:rsidR="00981839" w:rsidRPr="003D7D45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 w:rsidRPr="003D7D45">
        <w:rPr>
          <w:rFonts w:ascii="Times New Roman" w:eastAsia="Times New Roman" w:hAnsi="Times New Roman"/>
          <w:sz w:val="20"/>
          <w:szCs w:val="20"/>
        </w:rPr>
        <w:t>1</w:t>
      </w:r>
      <w:r w:rsidR="00DA1702" w:rsidRPr="003D7D45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3D7D45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3D7D45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E3687" w14:textId="77777777" w:rsidR="002477DC" w:rsidRDefault="002477DC" w:rsidP="00A8421C">
      <w:pPr>
        <w:spacing w:after="0" w:line="240" w:lineRule="auto"/>
      </w:pPr>
      <w:r>
        <w:separator/>
      </w:r>
    </w:p>
  </w:endnote>
  <w:endnote w:type="continuationSeparator" w:id="0">
    <w:p w14:paraId="3ADAC262" w14:textId="77777777" w:rsidR="002477DC" w:rsidRDefault="002477D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C9F39" w14:textId="77777777" w:rsidR="002477DC" w:rsidRDefault="002477DC" w:rsidP="00A8421C">
      <w:pPr>
        <w:spacing w:after="0" w:line="240" w:lineRule="auto"/>
      </w:pPr>
      <w:r>
        <w:separator/>
      </w:r>
    </w:p>
  </w:footnote>
  <w:footnote w:type="continuationSeparator" w:id="0">
    <w:p w14:paraId="08F84780" w14:textId="77777777" w:rsidR="002477DC" w:rsidRDefault="002477D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2477DC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77DC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2477DC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17574"/>
    <w:multiLevelType w:val="hybridMultilevel"/>
    <w:tmpl w:val="99B09674"/>
    <w:lvl w:ilvl="0" w:tplc="8E70CA70">
      <w:start w:val="1"/>
      <w:numFmt w:val="lowerLetter"/>
      <w:lvlText w:val="%1)"/>
      <w:lvlJc w:val="left"/>
      <w:pPr>
        <w:ind w:left="99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39F114D7"/>
    <w:multiLevelType w:val="hybridMultilevel"/>
    <w:tmpl w:val="3E9C3892"/>
    <w:lvl w:ilvl="0" w:tplc="7CA41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333E76"/>
    <w:multiLevelType w:val="hybridMultilevel"/>
    <w:tmpl w:val="E50818A0"/>
    <w:name w:val="WW8Num112"/>
    <w:lvl w:ilvl="0" w:tplc="F7C037F8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ascii="Arial Narrow" w:hAnsi="Arial Narrow" w:cs="Arial Narrow" w:hint="default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27"/>
  </w:num>
  <w:num w:numId="4">
    <w:abstractNumId w:val="5"/>
  </w:num>
  <w:num w:numId="5">
    <w:abstractNumId w:val="23"/>
  </w:num>
  <w:num w:numId="6">
    <w:abstractNumId w:val="11"/>
  </w:num>
  <w:num w:numId="7">
    <w:abstractNumId w:val="52"/>
  </w:num>
  <w:num w:numId="8">
    <w:abstractNumId w:val="4"/>
  </w:num>
  <w:num w:numId="9">
    <w:abstractNumId w:val="17"/>
  </w:num>
  <w:num w:numId="10">
    <w:abstractNumId w:val="50"/>
  </w:num>
  <w:num w:numId="11">
    <w:abstractNumId w:val="16"/>
  </w:num>
  <w:num w:numId="12">
    <w:abstractNumId w:val="46"/>
  </w:num>
  <w:num w:numId="13">
    <w:abstractNumId w:val="29"/>
  </w:num>
  <w:num w:numId="14">
    <w:abstractNumId w:val="47"/>
  </w:num>
  <w:num w:numId="15">
    <w:abstractNumId w:val="15"/>
  </w:num>
  <w:num w:numId="16">
    <w:abstractNumId w:val="48"/>
  </w:num>
  <w:num w:numId="17">
    <w:abstractNumId w:val="45"/>
  </w:num>
  <w:num w:numId="18">
    <w:abstractNumId w:val="20"/>
  </w:num>
  <w:num w:numId="19">
    <w:abstractNumId w:val="41"/>
  </w:num>
  <w:num w:numId="20">
    <w:abstractNumId w:val="56"/>
  </w:num>
  <w:num w:numId="21">
    <w:abstractNumId w:val="19"/>
  </w:num>
  <w:num w:numId="22">
    <w:abstractNumId w:val="32"/>
  </w:num>
  <w:num w:numId="23">
    <w:abstractNumId w:val="31"/>
  </w:num>
  <w:num w:numId="24">
    <w:abstractNumId w:val="55"/>
  </w:num>
  <w:num w:numId="25">
    <w:abstractNumId w:val="53"/>
  </w:num>
  <w:num w:numId="26">
    <w:abstractNumId w:val="25"/>
  </w:num>
  <w:num w:numId="27">
    <w:abstractNumId w:val="37"/>
  </w:num>
  <w:num w:numId="28">
    <w:abstractNumId w:val="40"/>
  </w:num>
  <w:num w:numId="29">
    <w:abstractNumId w:val="51"/>
  </w:num>
  <w:num w:numId="30">
    <w:abstractNumId w:val="43"/>
  </w:num>
  <w:num w:numId="31">
    <w:abstractNumId w:val="54"/>
  </w:num>
  <w:num w:numId="32">
    <w:abstractNumId w:val="44"/>
  </w:num>
  <w:num w:numId="33">
    <w:abstractNumId w:val="24"/>
  </w:num>
  <w:num w:numId="34">
    <w:abstractNumId w:val="14"/>
  </w:num>
  <w:num w:numId="35">
    <w:abstractNumId w:val="34"/>
  </w:num>
  <w:num w:numId="36">
    <w:abstractNumId w:val="57"/>
  </w:num>
  <w:num w:numId="37">
    <w:abstractNumId w:val="42"/>
  </w:num>
  <w:num w:numId="38">
    <w:abstractNumId w:val="21"/>
  </w:num>
  <w:num w:numId="39">
    <w:abstractNumId w:val="26"/>
  </w:num>
  <w:num w:numId="40">
    <w:abstractNumId w:val="38"/>
  </w:num>
  <w:num w:numId="41">
    <w:abstractNumId w:val="28"/>
  </w:num>
  <w:num w:numId="42">
    <w:abstractNumId w:val="30"/>
  </w:num>
  <w:num w:numId="43">
    <w:abstractNumId w:val="33"/>
  </w:num>
  <w:num w:numId="44">
    <w:abstractNumId w:val="36"/>
  </w:num>
  <w:num w:numId="45">
    <w:abstractNumId w:val="22"/>
  </w:num>
  <w:num w:numId="46">
    <w:abstractNumId w:val="49"/>
  </w:num>
  <w:num w:numId="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09E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4751F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4F8C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3437"/>
    <w:rsid w:val="000D45A7"/>
    <w:rsid w:val="000E14AF"/>
    <w:rsid w:val="000E2343"/>
    <w:rsid w:val="000E379A"/>
    <w:rsid w:val="000F146E"/>
    <w:rsid w:val="000F222D"/>
    <w:rsid w:val="000F2BE4"/>
    <w:rsid w:val="000F44D4"/>
    <w:rsid w:val="000F635F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445"/>
    <w:rsid w:val="00115630"/>
    <w:rsid w:val="001158D8"/>
    <w:rsid w:val="0011599D"/>
    <w:rsid w:val="001169B1"/>
    <w:rsid w:val="001178D3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5504C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6B49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348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019E"/>
    <w:rsid w:val="001D12CC"/>
    <w:rsid w:val="001D1D25"/>
    <w:rsid w:val="001D1F6D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072F6"/>
    <w:rsid w:val="00211FF0"/>
    <w:rsid w:val="00212095"/>
    <w:rsid w:val="00213139"/>
    <w:rsid w:val="002138E8"/>
    <w:rsid w:val="00214340"/>
    <w:rsid w:val="0022127F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1F9"/>
    <w:rsid w:val="00242730"/>
    <w:rsid w:val="00244F85"/>
    <w:rsid w:val="00246701"/>
    <w:rsid w:val="00246B1F"/>
    <w:rsid w:val="002477DC"/>
    <w:rsid w:val="002510C4"/>
    <w:rsid w:val="00252224"/>
    <w:rsid w:val="00252AFD"/>
    <w:rsid w:val="00253730"/>
    <w:rsid w:val="002549A6"/>
    <w:rsid w:val="00257AD7"/>
    <w:rsid w:val="00262953"/>
    <w:rsid w:val="00262B2E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380E"/>
    <w:rsid w:val="00283BF6"/>
    <w:rsid w:val="00284520"/>
    <w:rsid w:val="002903AA"/>
    <w:rsid w:val="00291921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385"/>
    <w:rsid w:val="002A79BC"/>
    <w:rsid w:val="002B18C3"/>
    <w:rsid w:val="002B26EC"/>
    <w:rsid w:val="002B4246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9F6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25A9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25AD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0D2"/>
    <w:rsid w:val="003D4330"/>
    <w:rsid w:val="003D7D45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24B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0CF5"/>
    <w:rsid w:val="0045234A"/>
    <w:rsid w:val="00452CC5"/>
    <w:rsid w:val="00453E79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1FD"/>
    <w:rsid w:val="004A1416"/>
    <w:rsid w:val="004A1AD0"/>
    <w:rsid w:val="004A3977"/>
    <w:rsid w:val="004A5229"/>
    <w:rsid w:val="004A6442"/>
    <w:rsid w:val="004A68C9"/>
    <w:rsid w:val="004B24A5"/>
    <w:rsid w:val="004B3CEC"/>
    <w:rsid w:val="004B5A7B"/>
    <w:rsid w:val="004C4038"/>
    <w:rsid w:val="004C4531"/>
    <w:rsid w:val="004C4A71"/>
    <w:rsid w:val="004C5C03"/>
    <w:rsid w:val="004C5DA4"/>
    <w:rsid w:val="004C69F0"/>
    <w:rsid w:val="004E5020"/>
    <w:rsid w:val="004E7876"/>
    <w:rsid w:val="004E7DC3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0063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58E4"/>
    <w:rsid w:val="00526E56"/>
    <w:rsid w:val="00530428"/>
    <w:rsid w:val="00530CC4"/>
    <w:rsid w:val="005313B4"/>
    <w:rsid w:val="00532B83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97665"/>
    <w:rsid w:val="005A1533"/>
    <w:rsid w:val="005A35B5"/>
    <w:rsid w:val="005A3DF9"/>
    <w:rsid w:val="005A4EBF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253"/>
    <w:rsid w:val="005E06BA"/>
    <w:rsid w:val="005E08D8"/>
    <w:rsid w:val="005E4D60"/>
    <w:rsid w:val="005F211A"/>
    <w:rsid w:val="005F4B85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3EC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BE7"/>
    <w:rsid w:val="006A1DD8"/>
    <w:rsid w:val="006A3224"/>
    <w:rsid w:val="006A645A"/>
    <w:rsid w:val="006A64AE"/>
    <w:rsid w:val="006A7CBB"/>
    <w:rsid w:val="006B3FD3"/>
    <w:rsid w:val="006B3FF7"/>
    <w:rsid w:val="006B60A0"/>
    <w:rsid w:val="006B7E35"/>
    <w:rsid w:val="006C0414"/>
    <w:rsid w:val="006C1125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6F71CB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4559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029"/>
    <w:rsid w:val="00767A44"/>
    <w:rsid w:val="007704DD"/>
    <w:rsid w:val="007708F2"/>
    <w:rsid w:val="00772B56"/>
    <w:rsid w:val="00773A86"/>
    <w:rsid w:val="00774CFC"/>
    <w:rsid w:val="0077658E"/>
    <w:rsid w:val="007767B9"/>
    <w:rsid w:val="00777021"/>
    <w:rsid w:val="0077780A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4963"/>
    <w:rsid w:val="007D793D"/>
    <w:rsid w:val="007E0BB8"/>
    <w:rsid w:val="007E6A1A"/>
    <w:rsid w:val="007F0F2E"/>
    <w:rsid w:val="007F3111"/>
    <w:rsid w:val="007F5076"/>
    <w:rsid w:val="007F6688"/>
    <w:rsid w:val="007F67EB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32A2C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78A"/>
    <w:rsid w:val="00864ECD"/>
    <w:rsid w:val="0087161D"/>
    <w:rsid w:val="0087236D"/>
    <w:rsid w:val="008766FA"/>
    <w:rsid w:val="00876DC0"/>
    <w:rsid w:val="008818BE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06F9"/>
    <w:rsid w:val="008F252C"/>
    <w:rsid w:val="008F528D"/>
    <w:rsid w:val="008F5B2A"/>
    <w:rsid w:val="009027EF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30AF2"/>
    <w:rsid w:val="00931FBC"/>
    <w:rsid w:val="009338B7"/>
    <w:rsid w:val="009342FD"/>
    <w:rsid w:val="00935601"/>
    <w:rsid w:val="009410BC"/>
    <w:rsid w:val="00941C35"/>
    <w:rsid w:val="009432DE"/>
    <w:rsid w:val="0094458D"/>
    <w:rsid w:val="00945EB3"/>
    <w:rsid w:val="0094691A"/>
    <w:rsid w:val="00946CB6"/>
    <w:rsid w:val="00947C04"/>
    <w:rsid w:val="00950EC1"/>
    <w:rsid w:val="00951FDF"/>
    <w:rsid w:val="00952685"/>
    <w:rsid w:val="00954A33"/>
    <w:rsid w:val="00954BE9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555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4E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3271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0AF4"/>
    <w:rsid w:val="00A426C5"/>
    <w:rsid w:val="00A46018"/>
    <w:rsid w:val="00A51908"/>
    <w:rsid w:val="00A55A86"/>
    <w:rsid w:val="00A56D18"/>
    <w:rsid w:val="00A62FC5"/>
    <w:rsid w:val="00A637BA"/>
    <w:rsid w:val="00A75079"/>
    <w:rsid w:val="00A75AEC"/>
    <w:rsid w:val="00A8421C"/>
    <w:rsid w:val="00A85403"/>
    <w:rsid w:val="00A86C28"/>
    <w:rsid w:val="00A92767"/>
    <w:rsid w:val="00A92DB4"/>
    <w:rsid w:val="00A93085"/>
    <w:rsid w:val="00A93C15"/>
    <w:rsid w:val="00A949AE"/>
    <w:rsid w:val="00AA184E"/>
    <w:rsid w:val="00AA37A9"/>
    <w:rsid w:val="00AA42EB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5952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6B"/>
    <w:rsid w:val="00B149AB"/>
    <w:rsid w:val="00B15273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954"/>
    <w:rsid w:val="00B52D4A"/>
    <w:rsid w:val="00B53E29"/>
    <w:rsid w:val="00B55A1A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6E9"/>
    <w:rsid w:val="00B91C68"/>
    <w:rsid w:val="00B91EAD"/>
    <w:rsid w:val="00B954D2"/>
    <w:rsid w:val="00B95799"/>
    <w:rsid w:val="00B95ECC"/>
    <w:rsid w:val="00B975E7"/>
    <w:rsid w:val="00B97B05"/>
    <w:rsid w:val="00BA1E3F"/>
    <w:rsid w:val="00BA52C0"/>
    <w:rsid w:val="00BA6563"/>
    <w:rsid w:val="00BA6955"/>
    <w:rsid w:val="00BB1C59"/>
    <w:rsid w:val="00BB250B"/>
    <w:rsid w:val="00BB34A4"/>
    <w:rsid w:val="00BB5E6B"/>
    <w:rsid w:val="00BB734A"/>
    <w:rsid w:val="00BC57C5"/>
    <w:rsid w:val="00BC6301"/>
    <w:rsid w:val="00BC739E"/>
    <w:rsid w:val="00BD20F8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47DBE"/>
    <w:rsid w:val="00C50E4A"/>
    <w:rsid w:val="00C52741"/>
    <w:rsid w:val="00C52E8B"/>
    <w:rsid w:val="00C54255"/>
    <w:rsid w:val="00C5734D"/>
    <w:rsid w:val="00C57935"/>
    <w:rsid w:val="00C6091B"/>
    <w:rsid w:val="00C625A6"/>
    <w:rsid w:val="00C65AE8"/>
    <w:rsid w:val="00C7052B"/>
    <w:rsid w:val="00C7202E"/>
    <w:rsid w:val="00C72129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E9C"/>
    <w:rsid w:val="00C93709"/>
    <w:rsid w:val="00C96416"/>
    <w:rsid w:val="00C96EFB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0F05"/>
    <w:rsid w:val="00CD14D4"/>
    <w:rsid w:val="00CD1620"/>
    <w:rsid w:val="00CD2CB3"/>
    <w:rsid w:val="00CD35F6"/>
    <w:rsid w:val="00CD3B00"/>
    <w:rsid w:val="00CD3D47"/>
    <w:rsid w:val="00CD510D"/>
    <w:rsid w:val="00CD59A7"/>
    <w:rsid w:val="00CD6B55"/>
    <w:rsid w:val="00CD7986"/>
    <w:rsid w:val="00CD7C9C"/>
    <w:rsid w:val="00CE039A"/>
    <w:rsid w:val="00CE05E1"/>
    <w:rsid w:val="00CE2563"/>
    <w:rsid w:val="00CE3656"/>
    <w:rsid w:val="00CE43E0"/>
    <w:rsid w:val="00CE4894"/>
    <w:rsid w:val="00CE5E5A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05C0F"/>
    <w:rsid w:val="00D10E0F"/>
    <w:rsid w:val="00D10E75"/>
    <w:rsid w:val="00D12BA4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2A4C"/>
    <w:rsid w:val="00D34874"/>
    <w:rsid w:val="00D36433"/>
    <w:rsid w:val="00D3745C"/>
    <w:rsid w:val="00D4716D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4A64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A7671"/>
    <w:rsid w:val="00DB2019"/>
    <w:rsid w:val="00DB43FE"/>
    <w:rsid w:val="00DB6F27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2BEE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20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4F0A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9BB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30266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2904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10B"/>
    <w:rsid w:val="00FD68CC"/>
    <w:rsid w:val="00FD6CC9"/>
    <w:rsid w:val="00FE0D44"/>
    <w:rsid w:val="00FE1C5C"/>
    <w:rsid w:val="00FE372C"/>
    <w:rsid w:val="00FE3984"/>
    <w:rsid w:val="00FE548B"/>
    <w:rsid w:val="00FE65F3"/>
    <w:rsid w:val="00FE6924"/>
    <w:rsid w:val="00FE72DA"/>
    <w:rsid w:val="00FF3021"/>
    <w:rsid w:val="00FF3087"/>
    <w:rsid w:val="00FF325B"/>
    <w:rsid w:val="00FF3DA8"/>
    <w:rsid w:val="00FF418C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14CC8765-1DC1-4887-BDF0-E8811A8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E1E4-8EFE-41A1-A287-33E2E2D5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6152</Words>
  <Characters>36916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21</cp:revision>
  <cp:lastPrinted>2021-09-21T07:05:00Z</cp:lastPrinted>
  <dcterms:created xsi:type="dcterms:W3CDTF">2021-09-20T10:53:00Z</dcterms:created>
  <dcterms:modified xsi:type="dcterms:W3CDTF">2021-09-27T12:40:00Z</dcterms:modified>
</cp:coreProperties>
</file>